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27D8" w:rsidRDefault="00DF27D8">
      <w:pPr>
        <w:widowControl w:val="0"/>
        <w:autoSpaceDE w:val="0"/>
        <w:autoSpaceDN w:val="0"/>
        <w:adjustRightInd w:val="0"/>
        <w:spacing w:after="0" w:line="240" w:lineRule="auto"/>
        <w:ind w:firstLine="540"/>
        <w:jc w:val="both"/>
        <w:outlineLvl w:val="0"/>
        <w:rPr>
          <w:rFonts w:ascii="Calibri" w:hAnsi="Calibri" w:cs="Calibri"/>
        </w:rPr>
      </w:pPr>
    </w:p>
    <w:p w:rsidR="00DF27D8" w:rsidRDefault="00DF27D8">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МИНИСТЕРСТВО ЗДРАВООХРАНЕНИЯ И СОЦИАЛЬНОГО РАЗВИТИЯ</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w:t>
      </w:r>
    </w:p>
    <w:p w:rsidR="00DF27D8" w:rsidRDefault="00DF27D8">
      <w:pPr>
        <w:widowControl w:val="0"/>
        <w:autoSpaceDE w:val="0"/>
        <w:autoSpaceDN w:val="0"/>
        <w:adjustRightInd w:val="0"/>
        <w:spacing w:after="0" w:line="240" w:lineRule="auto"/>
        <w:jc w:val="center"/>
        <w:rPr>
          <w:rFonts w:ascii="Calibri" w:hAnsi="Calibri" w:cs="Calibri"/>
          <w:b/>
          <w:bCs/>
        </w:rPr>
      </w:pP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ПРИКАЗ</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23 апреля 2008 г. N 188</w:t>
      </w:r>
    </w:p>
    <w:p w:rsidR="00DF27D8" w:rsidRDefault="00DF27D8">
      <w:pPr>
        <w:widowControl w:val="0"/>
        <w:autoSpaceDE w:val="0"/>
        <w:autoSpaceDN w:val="0"/>
        <w:adjustRightInd w:val="0"/>
        <w:spacing w:after="0" w:line="240" w:lineRule="auto"/>
        <w:jc w:val="center"/>
        <w:rPr>
          <w:rFonts w:ascii="Calibri" w:hAnsi="Calibri" w:cs="Calibri"/>
          <w:b/>
          <w:bCs/>
        </w:rPr>
      </w:pP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ЕДИНОГО КВАЛИФИКАЦИОННОГО СПРАВОЧНИКА</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ДОЛЖНОСТЕЙ РУКОВОДИТЕЛЕЙ, СПЕЦИАЛИСТОВ И СЛУЖАЩИХ,</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РАЗДЕЛ "КВАЛИФИКАЦИОННЫЕ ХАРАКТЕРИСТИКИ ДОЛЖНОСТЕЙ</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РУКОВОДИТЕЛЕЙ И СПЕЦИАЛИСТОВ АРХИТЕКТУРЫ</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ГРАДОСТРОИТЕЛЬНОЙ ДЕЯТЕЛЬНОСТИ"</w:t>
      </w:r>
    </w:p>
    <w:p w:rsidR="00DF27D8" w:rsidRDefault="00DF27D8">
      <w:pPr>
        <w:widowControl w:val="0"/>
        <w:autoSpaceDE w:val="0"/>
        <w:autoSpaceDN w:val="0"/>
        <w:adjustRightInd w:val="0"/>
        <w:spacing w:after="0" w:line="240" w:lineRule="auto"/>
        <w:jc w:val="both"/>
        <w:rPr>
          <w:rFonts w:ascii="Calibri" w:hAnsi="Calibri" w:cs="Calibri"/>
        </w:rPr>
      </w:pP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5"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F27D8" w:rsidRDefault="00DF27D8">
      <w:pPr>
        <w:widowControl w:val="0"/>
        <w:autoSpaceDE w:val="0"/>
        <w:autoSpaceDN w:val="0"/>
        <w:adjustRightInd w:val="0"/>
        <w:spacing w:after="0" w:line="240" w:lineRule="auto"/>
        <w:ind w:firstLine="540"/>
        <w:jc w:val="both"/>
        <w:rPr>
          <w:rFonts w:ascii="Calibri" w:hAnsi="Calibri" w:cs="Calibri"/>
        </w:rPr>
      </w:pPr>
      <w:hyperlink r:id="rId6" w:history="1">
        <w:r>
          <w:rPr>
            <w:rFonts w:ascii="Calibri" w:hAnsi="Calibri" w:cs="Calibri"/>
            <w:color w:val="0000FF"/>
          </w:rPr>
          <w:t>Постановление</w:t>
        </w:r>
      </w:hyperlink>
      <w:r>
        <w:rPr>
          <w:rFonts w:ascii="Calibri" w:hAnsi="Calibri" w:cs="Calibri"/>
        </w:rPr>
        <w:t xml:space="preserve"> Правительства РФ от 30.06.2004 N 321 утратило силу в связи с изданием </w:t>
      </w:r>
      <w:hyperlink r:id="rId7" w:history="1">
        <w:r>
          <w:rPr>
            <w:rFonts w:ascii="Calibri" w:hAnsi="Calibri" w:cs="Calibri"/>
            <w:color w:val="0000FF"/>
          </w:rPr>
          <w:t>Постановления</w:t>
        </w:r>
      </w:hyperlink>
      <w:r>
        <w:rPr>
          <w:rFonts w:ascii="Calibri" w:hAnsi="Calibri" w:cs="Calibri"/>
        </w:rPr>
        <w:t xml:space="preserve"> Правительства РФ от 28.06.2012 N 655.</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19.06.2012 N 610 утверждено </w:t>
      </w:r>
      <w:hyperlink r:id="rId8" w:history="1">
        <w:r>
          <w:rPr>
            <w:rFonts w:ascii="Calibri" w:hAnsi="Calibri" w:cs="Calibri"/>
            <w:color w:val="0000FF"/>
          </w:rPr>
          <w:t>Положение</w:t>
        </w:r>
      </w:hyperlink>
      <w:r>
        <w:rPr>
          <w:rFonts w:ascii="Calibri" w:hAnsi="Calibri" w:cs="Calibri"/>
        </w:rPr>
        <w:t xml:space="preserve"> о Министерстве труда и социальной защиты Российской Федерации, </w:t>
      </w:r>
      <w:hyperlink r:id="rId9" w:history="1">
        <w:r>
          <w:rPr>
            <w:rFonts w:ascii="Calibri" w:hAnsi="Calibri" w:cs="Calibri"/>
            <w:color w:val="0000FF"/>
          </w:rPr>
          <w:t>подпунктом 5.2.3</w:t>
        </w:r>
      </w:hyperlink>
      <w:r>
        <w:rPr>
          <w:rFonts w:ascii="Calibri" w:hAnsi="Calibri" w:cs="Calibri"/>
        </w:rPr>
        <w:t xml:space="preserve"> которого определены полномочия Министерства по утверждению Единого квалификационного справочника должностей руководителей, специалистов и служащих.</w:t>
      </w:r>
    </w:p>
    <w:p w:rsidR="00DF27D8" w:rsidRDefault="00DF27D8">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0" w:history="1">
        <w:r>
          <w:rPr>
            <w:rFonts w:ascii="Calibri" w:hAnsi="Calibri" w:cs="Calibri"/>
            <w:color w:val="0000FF"/>
          </w:rPr>
          <w:t>пунктом 5.2.52</w:t>
        </w:r>
      </w:hyperlink>
      <w:r>
        <w:rPr>
          <w:rFonts w:ascii="Calibri" w:hAnsi="Calibri" w:cs="Calibri"/>
        </w:rPr>
        <w:t xml:space="preserve"> Положения о Министерстве здравоохранения и социального развития Российской Федерации, утвержденного Постановлением Правительства Российской Федерации от 30 июня 2004 г. N 321 (Собрание законодательства Российской Федерации, 2004, N 28, ст. 2898; 2005, N 2, ст. 162; 2006, N 19, ст. 2080), приказываю:</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Утвердить Единый квалификационный справочник должностей руководителей, специалистов и служащих, раздел "Квалификационные характеристики должностей руководителей и специалистов архитектуры и градостроительной деятельности", согласно </w:t>
      </w:r>
      <w:hyperlink w:anchor="Par38" w:history="1">
        <w:r>
          <w:rPr>
            <w:rFonts w:ascii="Calibri" w:hAnsi="Calibri" w:cs="Calibri"/>
            <w:color w:val="0000FF"/>
          </w:rPr>
          <w:t>приложению</w:t>
        </w:r>
      </w:hyperlink>
      <w:r>
        <w:rPr>
          <w:rFonts w:ascii="Calibri" w:hAnsi="Calibri" w:cs="Calibri"/>
        </w:rPr>
        <w:t>.</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Министр</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Т.ГОЛИКОВА</w:t>
      </w: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right"/>
        <w:outlineLvl w:val="0"/>
        <w:rPr>
          <w:rFonts w:ascii="Calibri" w:hAnsi="Calibri" w:cs="Calibri"/>
        </w:rPr>
      </w:pPr>
      <w:bookmarkStart w:id="1" w:name="Par31"/>
      <w:bookmarkEnd w:id="1"/>
      <w:r>
        <w:rPr>
          <w:rFonts w:ascii="Calibri" w:hAnsi="Calibri" w:cs="Calibri"/>
        </w:rPr>
        <w:t>Приложение</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к Приказу Министерства</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здравоохранения и</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социального развития</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F27D8" w:rsidRDefault="00DF27D8">
      <w:pPr>
        <w:widowControl w:val="0"/>
        <w:autoSpaceDE w:val="0"/>
        <w:autoSpaceDN w:val="0"/>
        <w:adjustRightInd w:val="0"/>
        <w:spacing w:after="0" w:line="240" w:lineRule="auto"/>
        <w:jc w:val="right"/>
        <w:rPr>
          <w:rFonts w:ascii="Calibri" w:hAnsi="Calibri" w:cs="Calibri"/>
        </w:rPr>
      </w:pPr>
      <w:r>
        <w:rPr>
          <w:rFonts w:ascii="Calibri" w:hAnsi="Calibri" w:cs="Calibri"/>
        </w:rPr>
        <w:t>от 23 апреля 2008 г. N 188</w:t>
      </w:r>
    </w:p>
    <w:p w:rsidR="00DF27D8" w:rsidRDefault="00DF27D8">
      <w:pPr>
        <w:widowControl w:val="0"/>
        <w:autoSpaceDE w:val="0"/>
        <w:autoSpaceDN w:val="0"/>
        <w:adjustRightInd w:val="0"/>
        <w:spacing w:after="0" w:line="240" w:lineRule="auto"/>
        <w:jc w:val="right"/>
        <w:rPr>
          <w:rFonts w:ascii="Calibri" w:hAnsi="Calibri" w:cs="Calibri"/>
        </w:rPr>
      </w:pPr>
    </w:p>
    <w:p w:rsidR="00DF27D8" w:rsidRDefault="00DF27D8">
      <w:pPr>
        <w:widowControl w:val="0"/>
        <w:autoSpaceDE w:val="0"/>
        <w:autoSpaceDN w:val="0"/>
        <w:adjustRightInd w:val="0"/>
        <w:spacing w:after="0" w:line="240" w:lineRule="auto"/>
        <w:jc w:val="center"/>
        <w:rPr>
          <w:rFonts w:ascii="Calibri" w:hAnsi="Calibri" w:cs="Calibri"/>
          <w:b/>
          <w:bCs/>
        </w:rPr>
      </w:pPr>
      <w:bookmarkStart w:id="2" w:name="Par38"/>
      <w:bookmarkEnd w:id="2"/>
      <w:r>
        <w:rPr>
          <w:rFonts w:ascii="Calibri" w:hAnsi="Calibri" w:cs="Calibri"/>
          <w:b/>
          <w:bCs/>
        </w:rPr>
        <w:t>ЕДИНЫЙ КВАЛИФИКАЦИОННЫЙ СПРАВОЧНИК</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ДОЛЖНОСТЕЙ РУКОВОДИТЕЛЕЙ, СПЕЦИАЛИСТОВ И ДРУГИХ СЛУЖАЩИХ</w:t>
      </w:r>
    </w:p>
    <w:p w:rsidR="00DF27D8" w:rsidRDefault="00DF27D8">
      <w:pPr>
        <w:widowControl w:val="0"/>
        <w:autoSpaceDE w:val="0"/>
        <w:autoSpaceDN w:val="0"/>
        <w:adjustRightInd w:val="0"/>
        <w:spacing w:after="0" w:line="240" w:lineRule="auto"/>
        <w:jc w:val="center"/>
        <w:rPr>
          <w:rFonts w:ascii="Calibri" w:hAnsi="Calibri" w:cs="Calibri"/>
          <w:b/>
          <w:bCs/>
        </w:rPr>
      </w:pP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РАЗДЕЛ "КВАЛИФИКАЦИОННЫЕ ХАРАКТЕРИСТИКИ</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ДОЛЖНОСТЕЙ РУКОВОДИТЕЛЕЙ И СПЕЦИАЛИСТОВ АРХИТЕКТУРЫ</w:t>
      </w:r>
    </w:p>
    <w:p w:rsidR="00DF27D8" w:rsidRDefault="00DF27D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ГРАДОСТРОИТЕЛЬНОЙ ДЕЯТЕЛЬНОСТИ"</w:t>
      </w:r>
    </w:p>
    <w:p w:rsidR="00DF27D8" w:rsidRDefault="00DF27D8">
      <w:pPr>
        <w:widowControl w:val="0"/>
        <w:autoSpaceDE w:val="0"/>
        <w:autoSpaceDN w:val="0"/>
        <w:adjustRightInd w:val="0"/>
        <w:spacing w:after="0" w:line="240" w:lineRule="auto"/>
        <w:jc w:val="both"/>
        <w:rPr>
          <w:rFonts w:ascii="Calibri" w:hAnsi="Calibri" w:cs="Calibri"/>
        </w:rPr>
      </w:pP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Список изменяющих документов</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11"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3" w:name="Par48"/>
      <w:bookmarkEnd w:id="3"/>
      <w:r>
        <w:rPr>
          <w:rFonts w:ascii="Calibri" w:hAnsi="Calibri" w:cs="Calibri"/>
        </w:rPr>
        <w:t>1. ОБЩИЕ ПОЛОЖЕНИЯ</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раздел Единого квалификационного справочника (далее - ЕКС) разработан с учетом требований Федерального </w:t>
      </w:r>
      <w:hyperlink r:id="rId12" w:history="1">
        <w:r>
          <w:rPr>
            <w:rFonts w:ascii="Calibri" w:hAnsi="Calibri" w:cs="Calibri"/>
            <w:color w:val="0000FF"/>
          </w:rPr>
          <w:t>закона</w:t>
        </w:r>
      </w:hyperlink>
      <w:r>
        <w:rPr>
          <w:rFonts w:ascii="Calibri" w:hAnsi="Calibri" w:cs="Calibri"/>
        </w:rPr>
        <w:t xml:space="preserve"> от 29 декабря 2004 г. N 190-ФЗ "Градостроительный кодекс Российской Федерации" (Собрание законодательства Российской Федерации, 2005, N 1 (ч. I), ст. 16).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Квалификационные характеристики должностей руководителей и специалистов архитектуры и градостроительной деятельности (далее - квалификационные характеристики) предназначены для решения вопросов, связанных с регулированием трудовых отношений, обеспечением эффективной системы управления персоналом организаций градостроительной сферы деятельности независимо от их организационно-правовых форм и форм собственности.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Квалификационные характеристики призваны способствовать правильному подбору и расстановке кадров, повышению их деловой квалификации, рациональному разделению труда, созданию действенного механизма разграничения функций, полномочий и ответственности между работниками, а также установлению единых подходов в определении их должностных обязанностей и предъявляемых к ним квалификационных требований.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Квалификационные характеристики могут применяться в качестве нормативных документов или служить основой для разработки должностных инструкций, содержащих конкретный перечень должностных обязанностей работников с учетом особенностей организации производства, труда и управления, а также их прав и ответственности. При необходимости должностные обязанности, включенные в квалификационную характеристику определенной должности, могут быть распределены между несколькими исполнителями.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разработке должностных инструкций допускается уточнение перечня работ, которые свойственны соответствующей должности в конкретных организационно-технических условиях, и установление требований к необходимой специальной подготовке работников.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Квалификационная характеристика каждой должности имеет три раздела.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разделе "Должностные обязанности" установлены основные трудовые функции, которые могут быть поручены полностью или частично работнику, занимающему данную должность, с учетом технологической однородности и взаимосвязанности работ, позволяющих обеспечить оптимальную специализацию служащих.</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разделе "Должен знать" содержатся основные требования, предъявляемые к работнику в отношении специальных знаний, а также знаний законодательных и иных нормативных правовых актов, положений, инструкций и других документов, методов и средств, которые работник должен применять при выполнении должностных обязанностей.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разделе "Требования к квалификации" определены уровень профессиональной подготовки работника, необходимый для выполнения должностных обязанностей, требования к прохождению повышения квалификации и квалификационной аттестации, а также требования к стажу работы.</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Квалификационные характеристики предусматривают сертификацию соответствия руководителей и специалистов по видам их деятельности требованиям законодательных и иных нормативных правовых актов.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квалификационных характеристиках должностей специалистов предусматривается в пределах одной и той же должности без изменения ее наименования внутридолжностное квалификационное категорирование по оплате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должностного наименования "старший" возможно при условии, если работник наряду с выполнением обязанностей, предусмотренных по занимаемой должности, осуществляет руководство подчиненными ему исполнителями. Должность "старшего" может устанавливаться в виде исключения и при отсутствии исполнителей в непосредственном подчинении работника, если на него возлагаются функции руководства самостоятельным участком работы. Для должностей специалистов, по которым предусматриваются квалификационные категории, должностное наименование "старший" не применяется. В этих случаях функции руководства подчиненными исполнителями возлагаются на специалиста I квалификационной категории.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"ведущих" устанавливаются на основе квалификационных характеристик соответствующих должностей специалистов. Кроме того, на них возлагаются функции руководителя и ответственного исполнителя работ по одному из направлений деятельности организации или ее структурных подразделений либо обязанности по координации и методическому руководству группами исполнителей, создаваемыми в отделах (бюро), с учетом рационального разделения труда в конкретных организационно-технических условиях. Требования к необходимому стажу работы повышаются на 1 - 2 года по сравнению с предусмотренными для специалистов I квалификационной категории.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требования к знаниям и квалификации заместителей руководителей структурных подразделений определяются на основе характеристик соответствующих должностей руководителей.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Квалификационные характеристики должностей начальников (заведующих) отделов служат основой при определении должностных обязанностей, требований к знаниям и квалификации руководителей соответствующих бюро, когда они создаются вместо функциональных отделов (с учетом отраслевых особенностей).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4" w:name="Par66"/>
      <w:bookmarkEnd w:id="4"/>
      <w:r>
        <w:rPr>
          <w:rFonts w:ascii="Calibri" w:hAnsi="Calibri" w:cs="Calibri"/>
        </w:rPr>
        <w:t>2. АРХИТЕКТУРА</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5" w:name="Par68"/>
      <w:bookmarkEnd w:id="5"/>
      <w:r>
        <w:rPr>
          <w:rFonts w:ascii="Calibri" w:hAnsi="Calibri" w:cs="Calibri"/>
        </w:rPr>
        <w:t>2.1.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 w:name="Par70"/>
      <w:bookmarkEnd w:id="6"/>
      <w:r>
        <w:rPr>
          <w:rFonts w:ascii="Calibri" w:hAnsi="Calibri" w:cs="Calibri"/>
        </w:rPr>
        <w:t>ГЛАВНЫЙ АРХИТЕКТОР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техническое руководство проектно-изыскательскими работами при проектировании объекта и авторский надзор за его строительством, вводом в действие и освоением проектных мощностей. На основе использования новейших достижений науки и техники, наиболее целесообразных и экономичных проектных решений обеспечивает требуемый технико-экономический уровень проектируемых объектов. Принимает меры, направленные на повышение качества проектно-сметной документации и сокращение расхода материальных ресурсов при строительстве объектов, снижение стоимости их эксплуатации на основе улучшения качества проектных, градостроительных и архитектурно-планировочных решений. Готовит данные для заключения договоров с заказчиками на разработку (передачу) научно-технической продукции, в том числе обоснования договорных цен. Участвует в работе комиссий по выбору площадок (трасс) для строительства, в подготовке заданий на проектирование и в организации инженерных обследований для разработки проектно-сметной и другой технической документации. Организует ее разработку по закрепленным за ним объектам, участвует в составлении комплексных планов-графиков выполнения научно-исследовательских, проектных, конструкторских и технологических работ для объектов, на которых будут применяться новые технологические процессы и оборудование с длительным циклом разработки, конструирования и изготовления. Составляет календарные планы выпуска научно-технической продукции. Разрабатывает предложения о составе разработчиков проекта, распределяет между ними задания по разделам и частям проекта, определяет объемы и стоимость работ. Формирует задания субподрядным организациям на выполнение поручаемых им работ и обеспечивает эти организации необходимыми исходными данными; решает вопросы, возникающие у них в процессе разработки документации. Осуществляет контроль за техническим уровнем принимаемых проектных, градостроительных и архитектурно-планировочных решений, экономичным расходованием средств на проектно-изыскательские работы, сроками разработки проектно-сметной документации. Гарантирует соответствие разработанной проектно-сметной документации государственным стандартам, нормам, правилам и инструкциям. Обеспечивает проверку на патентную чистоту и патентоспособность впервые примененных в проекте или разработанных для него технологических процессов, оборудования, приборов, конструкций, материалов и изделий. Проводит защиту проекта в вышестоящих организациях и органах экспертизы. Участвует в рассмотрении и согласовании генеральной подрядной строительной организацией проектно-сметной документации. Решает вопросы, возникающие в процессе проектирования строительства, ввода в действие объекта, освоения проектных мощностей. Организует работу по устранению обнаруженных дефектов проектно-сметной и другой технической документации, а также по учету расходования утвержденных смет. Подготавливает предложения руководству проектной организации и заказчику о внесении в рабочую документацию изменений, связанных с введением новых нормативных документов, с учетом фактического состояния строительства. Согласовывает обоснованные отступления от действующих норм, правил, инструкций с органами государственного надзора и другими организациями, утвердившими их. Обеспечивает анализ и обобщение опыта проектирования, строительства и эксплуатации построенных объектов и подготовку на этой основе предложений по повышению технического и экономического уровня проектных решений. Подготавливает отзывы и заключения на рационализаторские предложения и изобретения, проекты стандартов, технических условий и других нормативных документов, связанных с проектированием и строительством. Принимает участие в экспертизе проектов, подготовке публикаций и составлении заявок на изобретения, в работе семинаров и конференций по своей специальности.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архитектуры и градостроительной деятельности; распорядительные, методические и нормативные документы по вопросам проектирования, строительства и эксплуатации объектов; перспективы развития градостроительной деятельности, науки и техники; методы проектирования; организацию, планирование и экономику проектирования и инженерных изысканий; передовой отечественный и зарубежный опыт проектирования и строительства; основы стандартизации, сертификации и патентоведения; технические, экономические, экологические и социальные требования, предъявляемые к проектируемым объектам; требования организации труда при проектировании объектов различного назначения; строительные нормы и правила; современные технические средства проектирования и выполнения вычислительных работ; средства автоматизации проектных работ; стандарты, технические условия и другие нормативные документы по разработке и оформлению проектно-сметной и другой технической документации; порядок заключения и исполнения договоров на создание (передачу) научно-технической продукции; экономику и организацию строительства; авторское право;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"Архитектура" или высшее профессиональное образование и профессиональная переподготовка по направлению "Архитектура"; стаж работы по направлению профессиональной деятельности не менее 8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 w:name="Par76"/>
      <w:bookmarkEnd w:id="7"/>
      <w:r>
        <w:rPr>
          <w:rFonts w:ascii="Calibri" w:hAnsi="Calibri" w:cs="Calibri"/>
        </w:rPr>
        <w:t>ГЛАВНЫЙ ЛАНДШАФТНЫЙ АРХИТЕКТОР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процессом проектирования объектов ландшафтной архитектуры, осуществляет авторский надзор за их строительством и вводом в эксплуатацию. Осуществляет руководство комплексом предпроектных изысканий, включающих изучение и оценку природно-климатических и инженерно-строительных условий, градостроительной ситуации, а также ландшафтный анализ территории проектируемого объекта. Обеспечивает необходимый уровень качества и экономичность проектных решений и проектно-сметной документации на основе использования новейших достижений ландшафтной архитектуры, науки и техники, анализа и обобщения передового отечественного и зарубежного опыта. Готовит данные для заключения договоров с заказчиками на разработку (передачу) научно-технической продукции, в том числе обоснования договорных цен, и заключает договоры. Участвует в работе комиссий по выбору площадок (трасс) под строительство с учетом градостроительной ситуации, природных, экологических и эстетических условий, а также функционального назначения территории проектируемого объекта ландшафтной архитектуры. Участвует в разработке генеральных планов развития территории конкретных городов и населенных пунктов. Организует разработку проектно-сметной документации объектов ландшафтной архитектуры. Участвует в составлении комплексных планов-графиков выполнения научно-исследовательских, проектных, конструкторских и технологических работ по отдельным объектам ландшафтной архитектуры. Разрабатывает предложения по количеству и составу разработчиков проекта, распределяет между ними задания по разделам и частям проекта, объемам и стоимости выполняемых работ. Заключает договоры с подрядными и субподрядными организациями на выполнение поручаемых им работ, формирует им задания и представляет необходимые исходные данные. Осуществляет координацию выполнения работ всеми участниками процесса проектирования объекта ландшафтной архитектуры. Обеспечивает соответствие разработанной проектно-сметной документации государственным стандартам, нормам, правилам и инструкциям, применяемым при проведении работ по ландшафтному проектированию. Контролирует технический уровень принимаемых архитектурных и ландшафтно-планировочных решений, обеспечивает патентную чистоту и патентоспособность впервые примененных в разрабатываемом проекте технологических процессов, конструкций, материалов. Проводит защиту подготовленного проекта в вышестоящих организациях и органах экспертизы. Участвует в рассмотрении проектно-сметной документации и ее согласовании с заказчиками и подрядными организациями. Решает вопросы по корректировке проектно-сметной документации, возникающие в процессе проектирования объекта ландшафтной архитектуры, а также по учету расходования утвержденных смет. Подготавливает предложения руководству проектной организации и заказчику о внесении в рабочую документацию уточнений, связанных с введением новых нормативных документов, а также изменением стоимости, сроков строительства и введения объекта ландшафтной архитектуры в эксплуатацию. Согласовывает обоснованные отступления от действующих норм, правил, инструкций с органами государственного надзора и другими организациями, утвердившими их. Консультирует по вопросам градостроительства, благоустройства, озеленения населенных пунктов и ландшафтного проектирования, входящим в его компетенцию. Подготавливает отзывы и заключения на проекты государственных стандартов, технических условий и других нормативных документов, связанных с проектированием, строительством и эксплуатацией объектов ландшафтной архитектуры, а также рационализаторские предложения и изобретения в этой области. Участвует в экспертизе проектов ландшафтной архитектуры, подготовке научных публикаций и заявок на изобретения в области ландшафтного проектирования и строительства. Контролирует соблюдение авторских прав.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определяющие направления развития градостроительства, архитектуры, лесного и садово-паркового хозяйства, а также касающиеся охраны памятников истории и культуры; экологическое законодательство; Положение о ведении информационной системы объектов градостроительной деятельности и мониторинга объектов градостроительной деятельности; распорядительные, нормативные и методические документы по охране окружающей среды и рациональному использованию природных ресурсов; организацию, планирование и экономику ландшафтного проектирования и инженерно-геологических изысканий; методологию и технологию проектирования, строительства и эксплуатации объектов ландшафтной архитектуры; технические, экологические, эстетические, социально-экономические требования, предъявляемые к проектируемым объектам ландшафтной архитектуры; строительные нормы и правила, касающиеся ландшафтного проектирования и строительства; историю и теорию ландшафтной архитектуры и садово-паркового искусства; основы декоративного садоводства, дендрологии, ботаники, почвоведения; передовой отечественный и зарубежный опыт ландшафтно-архитектурного проектирования, строительства и эксплуатации объектов ландшафтной архитектуры; основы стандартизации, сертификации и патентоведения; стандарты, технические условия и другие нормативные документы по разработке и оформлению проектно-сметной и другой технической документации; современные технические средства проектирования и выполнения вычислительных работ; порядок заключения и исполнения договоров на создание (передачу) научно-технической продукции; виды и свойства ландшафтных и строительных материалов и конструкций; авторское право;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"Лесное хозяйство и ландшафтное строительство", "Садово-парковое и ландшафтное строительство" или высшее профессиональное образование и профессиональная переподготовка по направлению "Ландшафтное строительство";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8" w:name="Par82"/>
      <w:bookmarkEnd w:id="8"/>
      <w:r>
        <w:rPr>
          <w:rFonts w:ascii="Calibri" w:hAnsi="Calibri" w:cs="Calibri"/>
        </w:rPr>
        <w:t>2.2.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9" w:name="Par84"/>
      <w:bookmarkEnd w:id="9"/>
      <w:r>
        <w:rPr>
          <w:rFonts w:ascii="Calibri" w:hAnsi="Calibri" w:cs="Calibri"/>
        </w:rPr>
        <w:t>АРХИТЕКТОР</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градостроительные решения и архитектурно-строительную часть проектов на основе новейших достижений отечественного и зарубежного градостроительства, архитектурной науки, практики и с использованием средств автоматизации проектирования. Принимает участие в подготовке технических заданий на разработку градостроительных и архитектурных решений. Увязывает принятые решения с проектными разработками других разделов (частей) проекта. Обеспечивает соответствие разрабатываемых градостроительных и архитектурных решений действующим нормативам, требованиям охраны окружающей среды и экологическим стандартам. Осуществляет авторский надзор за строительством проектируемых объектов, консультирует по вопросам, входящим в его компетенцию. Участвует в анализе и обобщении опыта разработки и реализации в строительстве архитектурно-градостроительных решений. Подготавливает отзывы на рационализаторские предложения и изобретения, проекты нормативных документов по проектированию и строительству, касающиеся архитектурных решений. Принимает участие в работе семинаров и конференций.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архитектуры и градостроительной деятельности; распорядительные, методические и нормативные документы по проектированию, строительству и эксплуатации объектов; методы проектирования и проведения технико-экономических расчетов; технические, художественные, экономические, экологические, социальные и другие требования, предъявляемые к проектируемым объектам; специфику региональных и местных природных, экономических, экологических, социальных и других условий реализации градостроительных и архитектурных решений; виды и свойства строительных материалов и конструкций; требования охраны окружающей среды; передовой отечественный и зарубежный опыт проектирования и строительства; стандарты, технические условия и другие нормативные документы по разработке и оформлению проектно-сметной документации; технологию строительства; технические средства проектирования и строительства; организацию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Архитектор I категории - высшее профессиональное образование по специальности "Архитектура", "Дизайн архитектурной среды", "Реставрация и реконструкция архитектурного наследия" или высшее профессиональное образование и профессиональная переподготовка по направлению "Архитектура"; стаж работы в должности архитектора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Архитектор II категории - высшее профессиональное образование по специальности "Архитектура", "Дизайн архитектурной среды", "Реставрация и реконструкция архитектурного наследия" или высшее профессиональное образование и профессиональная переподготовка по направлению "Архитектура"; стаж работы в должности архитектора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Архитектор - высшее профессиональное образование по специальности "Архитектура", "Дизайн архитектурной среды", "Реставрация и реконструкция архитектурного наследия" или высшее профессиональное образование и профессиональная переподготовка по направлению "Архитектура"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по специальности "Архитектура"; стаж работы по специальности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0" w:name="Par93"/>
      <w:bookmarkEnd w:id="10"/>
      <w:r>
        <w:rPr>
          <w:rFonts w:ascii="Calibri" w:hAnsi="Calibri" w:cs="Calibri"/>
        </w:rPr>
        <w:t>ЛАНДШАФТНЫЙ АРХИТЕКТОР</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Принимает участие в разработке архитектурных решений. Разрабатывает ландшафтно-планировочные решения по конкретным разделам (частям) проекта ландшафтной архитектуры в соответствии с полученным заданием. Принимает участие в изыскательских работах, подготовке технических заданий на проектирование, выполняет ландшафтный анализ территории. Выполняет эскизные зарисовки, фотофиксацию объектов проектирования и наиболее характерных ландшафтных пейзажей, видов, памятников истории и культуры. Осуществляет разработку и согласование проектно-сметной документации на строительство проектируемого объекта. Проводит технико-экономические расчеты по обоснованию проектного решения, представляет подготовленную документацию на утверждение руководству проектной организации. Обеспечивает соответствие разрабатываемых ландшафтных решений действующим нормативам, требованиям законодательства по охране окружающей среды и экологическим стандартам, а также взаимную увязку ландшафтно-планировочных решений разрабатываемого раздела (части) проекта с другими разделами (частями). Осуществляет авторский надзор за строительством объектов ландшафтной архитектуры с соблюдением соответствия технологии выполнения работ установленным нормам и правилам. Участвует в приемке работ по инженерной подготовке, благоустройству и озеленению территории строящегося объекта ландшафтной архитектуры, формированию зеленых насаждений, строительству инженерных сооружений и малых архитектурных форм, а также контроле качества этих работ. Принимает участие в работе семинаров и конференций по вопросам градостроительства и ландшафтного проектирования, консультирует по вопросам, входящим в его компетенцию.</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относящиеся к архитектуре и градостроительной деятельности; распорядительные, методические и нормативные документы по ландшафтному проектированию, строительству, эксплуатации или восстановлению (реконструкции, реставрации) объектов ландшафтной архитектуры; основные направления развития градостроительства, лесного и садово-паркового хозяйства; основы экологического законодательства; основы законодательства по охране памятников истории и культуры; историю и теорию ландшафтной архитектуры и садово-паркового искусства; основы дендрологии, ботаники, почвоведения, декоративного садоводства; технические, экологические, социально-экономические, эстетические, агротехнические требования, инженерно-геологические, климатические особенности, градостроительную ситуацию в районе расположения проектируемого объекта ландшафтной архитектуры; технологию проектирования, строительства и эксплуатации объектов ландшафтной архитектуры; методы проведения технико-экономических расчетов; виды и свойства строительных материалов и конструкций, используемых в ландшафтном строительстве; порядок проведения экологической экспертизы; передовой отечественный и зарубежный опыт ландшафтной архитектуры и строительства; требования, предъявляемые к разработке и оформлению проектно-сметной документации, порядок ее согласования и утверждения; современные технические средства проектирования;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Ландшафтный архитектор I категории - высшее профессиональное образование по специальности "Лесное хозяйство и ландшафтное строительство", "Садово-парковое и ландшафтное строительство" или высшее профессиональное образование и профессиональная переподготовка по направлению "Ландшафтное строительство"; стаж работы в должности ландшафтного архитектора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Ландшафтный архитектор II категории - высшее профессиональное образование по специальности "Лесное хозяйство и ландшафтное строительство", "Садово-парковое и ландшафтное строительство" или высшее профессиональное образование и профессиональная переподготовка по направлению "Ландшафтное строительство"; стаж работы в должности ландшафтного архитектора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Ландшафтный архитектор - высшее профессиональное образование по специальности "Лесное хозяйство и ландшафтное строительство", "Садово-парковое и ландшафтное строительство" или высшее профессиональное образование и профессиональная переподготовка по направлению "Ландшафтное строительство"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по специальности "Садово-парковое и ландшафтное строительство", "Архитектура" и дополнительное профессиональное образование по направлению "Ландшафтное строительство";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11" w:name="Par102"/>
      <w:bookmarkEnd w:id="11"/>
      <w:r>
        <w:rPr>
          <w:rFonts w:ascii="Calibri" w:hAnsi="Calibri" w:cs="Calibri"/>
        </w:rPr>
        <w:t>3. ГРАДОСТРОИТЕЛЬСТВО</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12" w:name="Par104"/>
      <w:bookmarkEnd w:id="12"/>
      <w:r>
        <w:rPr>
          <w:rFonts w:ascii="Calibri" w:hAnsi="Calibri" w:cs="Calibri"/>
        </w:rPr>
        <w:t>3.1.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3" w:name="Par106"/>
      <w:bookmarkEnd w:id="13"/>
      <w:r>
        <w:rPr>
          <w:rFonts w:ascii="Calibri" w:hAnsi="Calibri" w:cs="Calibri"/>
        </w:rPr>
        <w:t>ГЛАВНЫЙ ГРАДОСТРОИТЕЛЬ</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(субъекта Российской Федерации, муниципального образования)</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разработку и реализацию государственной политики в области градостроительства в соответствующем субъекте Российской Федерации (муниципальном образовании); представляет в органы государственной власти субъекта Российской Федерации (муниципального образования) проекты законов и иных нормативных правовых актов соответствующего уровня в области градостроительства и предложения по их реализации; организует разработку и издание территориальных градостроительных нормативов и правил. Обеспечивает разработку документов территориального планирования субъектов Российской Федерации (муниципального образования), а также выполнение градостроительного зонирования и планировки территории. Обеспечивает проведение научно-исследовательских работ в области градостроительства на территории субъекта Российской Федерации, а также работ, выполняемых по заказу органов местного самоуправления (муниципального образования). Участвует в подготовке документов по получению разрешения на строительство. Осуществляет контроль за разработкой и реализацией документов о территориальном планировании субъекта Российской Федерации (муниципального образования). Организует на территории субъекта Российской Федерации (муниципального образования) конкурсы на разработку градостроительной и проектной документации; осуществляет организацию ведения мониторинга объектов градостроительной деятельности на соответствующих территориях. Осуществляет организацию контроля за соблюдением законодательства Российской Федерации о градостроительной деятельности, охране объектов культурного наследия, экологической безопасности, а также информационного обеспечения граждан и органов муниципальных образований, уполномоченных в области архитектуры и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относящиеся к градостроительной деятельности, охране объектов культурного наследия и иных смежных отраслей; распорядительные, методические и нормативные документы в сфере градостроительства; теорию и историю градостроительства; современные подходы и тенденции в современном градостроительстве; теорию развития городов и систем расселения; теорию влияния градообразующих факторов на устойчивое развитие поселений и территорий; порядок разработки документов территориального планирования, градостроительного зонирования и документации по планировке территории;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"Градостроительство" или высшее профессиональное образование и профессиональная переподготовка по направлению "Градостроительство"; стаж работы по направлению профессиональной деятельности не менее 8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4" w:name="Par113"/>
      <w:bookmarkEnd w:id="14"/>
      <w:r>
        <w:rPr>
          <w:rFonts w:ascii="Calibri" w:hAnsi="Calibri" w:cs="Calibri"/>
        </w:rPr>
        <w:t>ГЛАВНЫЙ ГРАДОСТРОИТЕЛЬ В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разработку и реализацию градостроительной политики организации; координирует работу главных градостроителей проектов. Участвует в подготовке документов территориального планирования. Осуществляет контроль за соблюдением законодательства Российской Федерации о градостроительной деятельности, охране объектов культурного наследия, экологической безопасности и иных законодательных актов смежных отраслей. Участвует в разработке и реализации государственной политики в области градостроительства в соответствующем субъекте Российской Федерации (муниципальном образовании). Обеспечивает разработку территориальных градостроительных нормативов и правил. Отвечает за выполнение контрактных обязательств структурными подразделениями организации. Обеспечивает проведение научно-исследовательских работ в области градостроительства, выполняемых по заказу органов местного самоуправления (муниципального образования). Осуществляет кадровую политику организации в области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относящиеся к градостроительной деятельности, охране объектов культурного наследия; распорядительные, методические и нормативные документы, относящиеся к сфере деятельности главного градостроителя; теорию и историю градостроительства; современные подходы и тенденции в современном градостроительстве; теорию развития города и систем расселения; теорию влияния градообразующих факторов на устойчивое развитие поселений и территорий; порядок разработки документов территориального планирования, градостроительного зонирования и документации по планировке территории;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"Градостроительство" или высшее профессиональное образование и профессиональная переподготовка по направлению "Градостроительство";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5" w:name="Par119"/>
      <w:bookmarkEnd w:id="15"/>
      <w:r>
        <w:rPr>
          <w:rFonts w:ascii="Calibri" w:hAnsi="Calibri" w:cs="Calibri"/>
        </w:rPr>
        <w:t>ГЛАВНЫЙ ГРАДОСТРОИТЕЛЬ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проектной группой в области территориального планирования, градостроительного зонирования и планировки территории (далее - группа проектировщиков). Организует подготовку конкурсной документации по разработке документов территориального планирования, градостроительного зонирования и документации по планировке территории. Разрабатывает задания для работников группы проектировщиков. Руководит подготовкой и сбором исходных данных проекта. Координирует работу специалистов смежных отраслей. Осуществляет контроль за разработкой градостроительных документов. Выбирает один из представленных рабочих вариантов разработки градостроительных документов. Обеспечивает соблюдение плановых (контрактных) сроков разработки градостроительных документов, комплексность и качество выполненной работы. Осуществляет контроль за подготовкой проектных материалов к защите у заказчика. Докладывает проектные предложения на общественных слушаниях и заказчику.</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объектов культурного наследия; распорядительные, методические и нормативные документы, относящиеся к сфере деятельности главного градостроителя проекта; теорию и историю градостроительства и градостроительных прогнозов; современные подходы и тенденции в современном градостроительстве; теорию развития города и систем расселения; теорию влияния градообразующих факторов на устойчивое развитие поселений и территорий; порядок разработки документов территориального планирования, градостроительного зонирования и документации по планировке территории; основы градостроительной оценки территории городов; закономерности взаимосвязанного развития сети поселений и транспорта; ландшафтоведение;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"Градостроительство" или высшее профессиональное образование и профессиональная переподготовка по направлению "Градостроительство";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16" w:name="Par125"/>
      <w:bookmarkEnd w:id="16"/>
      <w:r>
        <w:rPr>
          <w:rFonts w:ascii="Calibri" w:hAnsi="Calibri" w:cs="Calibri"/>
        </w:rPr>
        <w:t>3.2.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7" w:name="Par127"/>
      <w:bookmarkEnd w:id="17"/>
      <w:r>
        <w:rPr>
          <w:rFonts w:ascii="Calibri" w:hAnsi="Calibri" w:cs="Calibri"/>
        </w:rPr>
        <w:t>ГРАДОСТРОИТЕЛЬ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непосредственную разработку документов территориального планирования, градостроительного зонирования и документации по планировке территории. Возглавляет и руководит проектной группой градостроителей. Участвует в подготовке конкурсной документации по разработке документов территориального планирования, градостроительного зонирования и документации по планировке территории. Участвует в сборе необходимой для разработки проекта исходной документации. Обеспечивает работу проектной группы градостроителей. Осуществляет необходимые расчеты и прогнозное моделирование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объектов культурного наследия; распорядительные, методические и нормативные документы, относящиеся к сфере деятельности градостроителя проекта; теорию и историю градостроительства и градостроительных прогнозов; современные подходы и тенденции в современном градостроительстве; теорию развития города и систем расселения; теорию влияния градообразующих факторов на устойчивое развитие поселений и территорий; порядок разработки документов территориального планирования, градостроительного зонирования и документации по планировке территории; основы градостроительной оценки территории городов; закономерности взаимосвязанного развития сети поселений и транспорта; ландшафтоведение;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"Градостроительство" или высшее профессиональное образование и профессиональная переподготовка по направлению "Градостроительство";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8" w:name="Par133"/>
      <w:bookmarkEnd w:id="18"/>
      <w:r>
        <w:rPr>
          <w:rFonts w:ascii="Calibri" w:hAnsi="Calibri" w:cs="Calibri"/>
        </w:rPr>
        <w:t>ЭКСПЕРТ-ЭКОЛОГ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Участвует в подготовке задания на разработку экологической оценки территории, в сборе данных о состоянии территории и окружающей среды. Обеспечивает представление достоверной градостроительной экологической информации и информации о границах соответствующей территории. Осуществляет расчеты возможных последствий освоения территорий при реализации планировочных решений. Разрабатывает предложения, компенсирующие возможные негативные последствия освоения территорий. Осуществляет контроль за соблюдением действующего экологического законодательства, инструкций, стандартов и нормативов по охране окружающей среды. Разрабатывает проекты перспективных и текущих планов по охране окружающей среды в градостроительстве, контролирует их выполнение. Участвует в проведении экологической экспертизы технико-экономических обоснований градостроительных планов. Принимает участие в проведении научно-исследовательских и опытных работ по очистке промышленных сточных вод, предотвращению загрязнения окружающей среды, выбросов вредных веществ в атмосферу, уменьшению или полной ликвидации технологических отходов, рациональному использованию земельных и водных ресурсов. Составляет установленную отчетность о выполнении мероприятий по охране окружающей среды. Принимает участие в работе комиссий по проведению экологической экспертизы деятельности организаций.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эксперта-эколога градостроительства; информацию об экологическом состоянии соответствующей территории, о влиянии природно-климатических особенностей на принятие градостроительных решений, о влиянии техногенных факторов на состояние окружающей среды и среды жизнедеятельности; теорию и историю градостроительства и градостроительных прогнозов; теорию влияния градообразующих факторов на устойчивое развитие поселений и территорий; закономерности взаимосвязанного развития сети поселений и транспорта; ландшафтоведение; системы экологических регламентов, стандартов и нормативов; методы экологического мониторинга; средства контроля соответствия технического состояния оборудования организаций требованиям охраны окружающей среды и рационального природопользования; передовой отечественный и зарубежный опыт в области охраны окружающей среды и рационального использования природных ресурсов; порядок учета и составления отчетности по охране окружающей среды;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"Экология и природопользование", "Экология", "Защита окружающей среды", "Охрана окружающей среды и рациональное использование природных ресурсов"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"Экология";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19" w:name="Par139"/>
      <w:bookmarkEnd w:id="19"/>
      <w:r>
        <w:rPr>
          <w:rFonts w:ascii="Calibri" w:hAnsi="Calibri" w:cs="Calibri"/>
        </w:rPr>
        <w:t>ЭКОЛОГ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сбор данных о состоянии территории и окружающей среды. Осуществляет расчеты возможных последствий освоения территорий при реализации планировочных решений. Разрабатывает предложения, компенсирующие возможные негативные последствия освоения территории. Обеспечивает представление точной информации о границах соответствующей территории. Участвует в подготовке задания по разработке экологической оценки, сборе данных о состоянии соответствующей территории и окружающей среды. Обеспечивает представление достоверной градостроительной экологической информации. Осуществляет контроль за соблюдением действующего экологического законодательства, инструкций, стандартов и нормативов по охране окружающей среды. Участвует в разработке проектов перспективных и текущих планов по охране окружающей среды в градостроительстве, контролирует их выполнение, проведении экологической экспертизы технико-экономических обоснований градостроительных планов. Принимает участие в проведении научно-исследовательских и опытных работ по очистке промышленных сточных вод, предотвращению загрязнения окружающей среды, выбросов вредных веществ в атмосферу, уменьшению или полной ликвидации технологических отходов, рациональному использованию земельных и водных ресурсов. Составляет установленную отчетность о выполнении мероприятий по охране окружающей среды. Участвует в работе комиссий по проведению экологической экспертизы деятельности организаций.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эколога градостроительства; информацию о состоянии соответствующей территории, о влиянии природно-климатических особенностей на принятие градостроительных решений, о влиянии техногенных факторов на состояние окружающей среды и среды жизнедеятельности; теорию и историю градостроительства и градостроительных прогнозов; теорию влияния градообразующих факторов на устойчивое развитие поселений и территорий; закономерности взаимосвязанного развития сети поселений и транспорта; ландшафтоведение; системы экологических регламентов, стандартов и нормативов; методы экологического мониторинга; средства контроля соответствия технического состояния оборудования организаций требованиям охраны окружающей среды и рационального природопользования; передовой отечественный и зарубежный опыт в области охраны окружающей среды и рационального использования природных ресурсов; порядок учета и составления отчетности по охране окружающей среды;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"Экология и природопользование", "Экология", "Защита окружающей среды", "Охрана окружающей среды и рациональное использование природных ресурсов"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"Экология";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0" w:name="Par145"/>
      <w:bookmarkEnd w:id="20"/>
      <w:r>
        <w:rPr>
          <w:rFonts w:ascii="Calibri" w:hAnsi="Calibri" w:cs="Calibri"/>
        </w:rPr>
        <w:t>ЭКСПЕРТ-СОЦИОЛОГ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сбор данных социологического прогнозирования и демографической ситуации. Разрабатывает предложения по учету социологической и демографической обстановки при обосновании градостроительных решений; обеспечивает обоснованность предложений в части социального прогнозирования. Проводит социологические исследования, направленные на создание организации наиболее благоприятных социально-психологических условий развития территорий, способствующих повышению степени удовлетворения материальных и духовных потребностей жителей. Участвует в составлении проектов перспективных и текущих планов экономического и социального развития территорий. Составляет программы социологических исследований в интересах градостроительства и контролирует их выполнение. Совместно с психологом и другими специалистами изучает наиболее актуальные вопросы и проблемы социального характера. Разрабатывает мероприятия, направленные на решение социальных проблем развития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социологического прогнозирования и демографической политики; распорядительные, методические и нормативные документы, относящиеся к сфере деятельности эксперта-социолога градостроительства; теорию социального проектирования; теорию формирования социокультурного пространства; теорию влияния градообразующей базы на социум; влияния урбанизации на социальное развитие; социологические предпосылки развития поселений; социальные предпосылки формирования систем расселения и развития поселений; социологию труда; методы проведения социологических исследований; основы психологии труда, инженерной и социальной психологии; формы и системы заработной платы; порядок и методы планирования социального развития территорий; передовой отечественный и зарубежный опыт работы социологов;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"Социология"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"Социология";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1" w:name="Par151"/>
      <w:bookmarkEnd w:id="21"/>
      <w:r>
        <w:rPr>
          <w:rFonts w:ascii="Calibri" w:hAnsi="Calibri" w:cs="Calibri"/>
        </w:rPr>
        <w:t>СОЦИОЛОГ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сбор данных социологического прогнозирования и демографической ситуации, проводит их анализ и подготавливает обоснование градостроительных решений о социальном развитии. Разрабатывает предложения с учетом социологической и демографической обстановки при обосновании градостроительных решений. Обеспечивает обоснованность выводов и предложений в части социального прогнозирования. Участвует в проведении социологических исследований, направленных на создание организации наиболее благоприятных социально-психологических условий развития территорий, способствующих повышению степени удовлетворения материальных и духовных потребностей жителей. Участвует в составлении проектов перспективных и текущих планов экономического и социального развития территорий. Участвует в составлении программ социологических исследований в интересах градостроительства и контролирует их выполнение. Совместно с психологом и другими специалистами изучает наиболее актуальные вопросы и проблемы социального характера. Участвует в разработке мероприятий, направленных на решение социальных проблем развития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социологического прогнозирования и демографической политики; распорядительные, методические и нормативные документы, относящиеся к сфере деятельности социолога градостроительства; теорию социального проектирования; теорию формирования социокультурного пространства; теорию влияния градообразующей базы на социум; влияния урбанизации на социальное развитие; социологические предпосылки развития поселений; основы организации труда; социологию труда; методы проведения социологических исследований; основы психологии труда, инженерной и социальной психологии; формы и системы заработной платы; порядок и методы планирования социального развития территорий; передовой отечественный и зарубежный опыт работы социологов;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"Социология"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"Социология";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2" w:name="Par157"/>
      <w:bookmarkEnd w:id="22"/>
      <w:r>
        <w:rPr>
          <w:rFonts w:ascii="Calibri" w:hAnsi="Calibri" w:cs="Calibri"/>
        </w:rPr>
        <w:t>ЭКСПЕРТ ТРАНСПОРТНОГО РАЗВИТИЯ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Готовит предложения по строительству и эксплуатации путей сообщения при территориальном планировании, градостроительном зонировании и планировке территории; организует сбор исходной информации; определяет необходимый объем обосновывающих материалов. Принимает оптимальную методику выполнения работ. Контролирует качество и достоверность расчетов транспортного обеспечения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эксперта транспортного развития территорий; структуру дорожной сети Российской Федерации; методику расчета городского транспорта; теорию зависимости между расселением, трудовыми корреспонденциями и пространственным распределением рабочих мест; метод расчета развития территориальной организации города и прилегающих пригородных территорий; статистические данные бюджетов времени трудящихся; теорию и практику расселения в поселениях; методику расчета пассажирского транспорта; правила влияния железных дорог на планировку поселения, развитие системы расселения и поселений; принципы моделирования функциональных и транспортных связей в городах и системах расселения; теорию маятниковой миграции населения; основные тенденции развития городского транспорта; теорию городских пассажирских перевозок;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"Организация перевозок и управление на транспорте"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"Организация перевозок и управление на транспорте" или "Управление транспортными перевозками";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3" w:name="Par163"/>
      <w:bookmarkEnd w:id="23"/>
      <w:r>
        <w:rPr>
          <w:rFonts w:ascii="Calibri" w:hAnsi="Calibri" w:cs="Calibri"/>
        </w:rPr>
        <w:t>СПЕЦИАЛИСТ ТРАНСПОРТНОГО РАЗВИТИЯ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Готовит предложения по строительству и эксплуатации путей сообщения при территориальном планировании, градостроительном зонировании и планировке территории; организует сбор исходной информации; определяет необходимый объем обосновывающих материалов. Принимает оптимальную методику выполнения работ. Контролирует качество и достоверность расчетов транспортного обеспечения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градостроительства, охраны окружающей среды; распорядительные, методические и нормативные документы, относящиеся к сфере деятельности специалиста транспортного развития территорий; структуру дорожной сети Российской Федерации; методику расчета городского транспорта; теорию зависимости между расселением, трудовыми корреспонденциями и пространственным распределением рабочих мест; метод расчета развития территориальной организации города и прилегающих пригородных территорий; статистические данные бюджетов времени трудящихся; теорию и практику расселения в поселениях; методику расчета пассажирского транспорта; правила влияния железных дорог на планировку поселения, развитие системы расселения и поселений; принципы моделирования функциональных и транспортных связей в городах и системах расселения; теорию маятниковой миграции населения; основные тенденции развития городского транспорта; теорию городских пассажирских перевозок;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транспортного развития территорий I категории - высшее профессиональное образование по специальности "Организация перевозок и управление на транспорте"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"Организация перевозок и управление на транспорте" или "Управление транспортными перевозками"; стаж работы в должности специалиста транспортного развития территорий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транспортного развития территорий II категории - высшее профессиональное образование по специальности "Организация перевозок и управление на транспорте"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"Организация перевозок и управление на транспорте" или "Управление транспортными перевозками"; стаж работы в должности специалиста транспортного развития территорий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транспортного развития территорий - высшее профессиональное образование по специальности "Организация перевозок и управление на транспорте"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"Организация перевозок и управление на транспорте" или "Управление транспортными перевозками"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по специальности "Транспортное строительство" 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4" w:name="Par172"/>
      <w:bookmarkEnd w:id="24"/>
      <w:r>
        <w:rPr>
          <w:rFonts w:ascii="Calibri" w:hAnsi="Calibri" w:cs="Calibri"/>
        </w:rPr>
        <w:t>ЭКСПЕРТ-ЭКОНОМИСТ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работой группы экономистов градостроительства по экономическому обоснованию и сопровождению территориального планирования, градостроительного зонирования и планировки территории; организует сбор исходной информации; определяет необходимый объем обосновывающих материалов. Принимает оптимальную методику выполнения работ. Контролирует качество и достоверность представляемых экономических расчетов. Обосновывает экономически эффективное и рациональное использование городских и иных территорий. Определяет наиболее экономически оптимальную градообразующую базу.</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эксперта-экономиста градостроительства; основные направления стратегии экономического развития Российской Федерации; основы оптимизации использования земельных ресурсов; приемы оценки экономического ущерба от нерационального использования земельных ресурсов; методические основы экономической оценки природных ресурсов; методику оценки отводимых под строительство (освоение) земель при новом строительстве и в условиях существующей застройки; правила определения эффективности использования городских территорий; нормативы использования ресурсов города; методику определения стоимостной оценки затрат времени населения; методику расчета перспективной численности населения; принципы определения взаимоувязанного размещения территорий разного назначения и рационального (экономного) использования; методы расчета выбора рациональной этажности плотности застройки исходя из местных конкретных условий; методику расчета стоимости строительства (реконструкции) населенного пункта на основе системы технико-экономических показателей;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(экономическое) образование и профессиональная переподготовка по специальности "Градостроительство" или высшее профессиональное образование по специальности "Градостроительство" и профессиональная переподготовка по направлению "Экономика";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5" w:name="Par178"/>
      <w:bookmarkEnd w:id="25"/>
      <w:r>
        <w:rPr>
          <w:rFonts w:ascii="Calibri" w:hAnsi="Calibri" w:cs="Calibri"/>
        </w:rPr>
        <w:t>ЭКОНОМИСТ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сбор исходной информации экономического обоснования и сопровождения территориального планирования, градостроительного зонирования и планировки территории; выполняет необходимые экономические обоснования. Обеспечивает качество и достоверность экономических расчетов градостроительства.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экономиста градостроительства; основные направления стратегии экономического развития Российской Федерации; основы оптимизации использования земельных ресурсов; приемы оценки экономического ущерба от нерационального использования земельных ресурсов; методические основы экономической оценки природных ресурсов; методику оценки отводимых под строительство (освоение) земель при новом строительстве и в условиях существующей застройки; правила определения эффективности использования городских территорий; нормативы использования ресурсов города; методику определения стоимостной оценки затрат времени населения; методику расчета перспективной численности населения; принципы определения взаимоувязанного размещения территорий разного назначения и рационального (экономного) использования; методы расчета выбора рациональной этажности плотности застройки исходя из местных конкретных условий; методику расчета стоимости строительства (реконструкции) населенного пункта на основе системы технико-экономических показателей;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"Экономика", "Мировая экономика", "Национальная экономика"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"Экономика";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6" w:name="Par184"/>
      <w:bookmarkEnd w:id="26"/>
      <w:r>
        <w:rPr>
          <w:rFonts w:ascii="Calibri" w:hAnsi="Calibri" w:cs="Calibri"/>
        </w:rPr>
        <w:t>ЭКСПЕРТ ИНЖЕНЕРНОГО ОБЕСПЕЧЕНИЯ ТЕРРИТОРИИ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работой группы по инженерному обеспечению и сопровождению территориального планирования, градостроительного зонирования и планировки территории. Организует сбор исходной информации для выполнения проводимых работ, определяет необходимый объем обосновывающих материалов. Принимает оптимальную методику выполнения работ. Осуществляет выбор наиболее оптимального варианта организации систем инженерной инфраструктуры в пределах границ проектируемого градостроительного объекта. Обосновывает эффективное и рациональное использование инженерной инфраструктуры. Контролирует качество и достоверность расчетов представляемых обоснований.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документы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эксперта инженерного обеспечения территорий; методику расчетов определения перспектив развития энергетики на территории проектирования, размеров потребления электроэнергии, тепла, газа, технологического топлива на производственные нужды, хозяйственно-бытовые и коммунальные нужды и нужды промышленности, городского хозяйства, транспорта и т.д., размеров водопотребления и водоотведения, потребности в воде для различных нужд; методы установления возможности использования подземных и поверхностных вод для хозяйственно-питьевых, производственных и иных целей; правила установления рационального распределения водных ресурсов между потребителями и водопользователями; правила отвода сточных вод от потребителей в целях соблюдения санитарно-гигиенических требований;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"Городское строительство и хозяйство"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"Городское хозяйство";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27" w:name="Par190"/>
      <w:bookmarkEnd w:id="27"/>
      <w:r>
        <w:rPr>
          <w:rFonts w:ascii="Calibri" w:hAnsi="Calibri" w:cs="Calibri"/>
        </w:rPr>
        <w:t>СПЕЦИАЛИСТ ИНЖЕНЕРНОГО ОБЕСПЕЧЕНИЯ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сбор исходной информации для выполнения работ по энергоснабжению, водоснабжению и канализации, комплексному использованию водных ресурсов, газоснабжению; разрабатывает обосновывающие материалы. Разрабатывает варианты организации систем инженерной инфраструктуры в пределах границ проектируемого градостроительного объекта. Обосновывает эффективное и рациональное использование инженерной инфраструктуры. Обеспечивает качество и достоверность расчетов выполненных обоснований.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охраны окружающей среды; распорядительные, методические и нормативные документы, относящиеся к сфере деятельности специалиста инженерного обеспечения территорий; методику расчетов по определению перспектив развития энергетики на территории проектирования и размеров потребления электроэнергии, тепла, газа, технологического топлива на производственные нужды, хозяйственно-бытовые и коммунальные нужды и нужды промышленности, городского хозяйства, транспорта и т.д., потребности в воде для различных нужд, размеров водопотребления и водоотведения; правила установления возможности использования подземных и поверхностных вод для хозяйственно-питьевых, производственных и иных целей; правила установления рационального распределения водных ресурсов между потребителями и водопользователями; основы отвода сточных вод от всех потребителей в целях соблюдения санитарно-гигиенических требований;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инженерного обеспечения территорий I категории - высшее профессиональное образование по специальности "Городское строительство и хозяйство"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"Городское строительство и хозяйство"; стаж работы в должности специалиста инженерного обеспечения территорий II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инженерного обеспечения территорий II категории - высшее профессиональное образование по специальности "Городское строительство и хозяйство"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"Городское строительство и хозяйство"; стаж работы в должности специалиста инженерного обеспечения территорий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Специалист инженерного обеспечения территорий - высшее профессиональное образование по специальности "Городское строительство и хозяйство" и профессиональная переподготовка по направлению "Градостроительство" или высшее профессиональное образование по специальности "Градостроительство" и профессиональная переподготовка по направлению "Городское хозяйство"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по специальности "Монтаж и оборудование систем газоснабжения", "Водоснабжение и водоотведение", "Монтаж, наладка и эксплуатация электрооборудования промышленных и гражданских зданий" и профессиональная переподготовка по направлению "Градостроительство"; стаж работы по направлению профессиональной деятельности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28" w:name="Par199"/>
      <w:bookmarkEnd w:id="28"/>
      <w:r>
        <w:rPr>
          <w:rFonts w:ascii="Calibri" w:hAnsi="Calibri" w:cs="Calibri"/>
        </w:rPr>
        <w:t>4. СТРОИТЕЛЬСТВО</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29" w:name="Par201"/>
      <w:bookmarkEnd w:id="29"/>
      <w:r>
        <w:rPr>
          <w:rFonts w:ascii="Calibri" w:hAnsi="Calibri" w:cs="Calibri"/>
        </w:rPr>
        <w:t>4.1.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0" w:name="Par203"/>
      <w:bookmarkEnd w:id="30"/>
      <w:r>
        <w:rPr>
          <w:rFonts w:ascii="Calibri" w:hAnsi="Calibri" w:cs="Calibri"/>
        </w:rPr>
        <w:t>ДИРЕКТОР (ГЕНЕРАЛЬНЫЙ ДИРЕКТОР, УПРАВЛЯЮЩИЙ)</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производственно-хозяйственной и финансово-экономической деятельностью строительной организации, неся всю полноту ответственности за последствия принимаемых решений, сохранность и эффективное использование имущества организации, а также финансово-хозяйственные результаты его деятельности. Организует работу и взаимодействие всех структурных подразделений, цехов, участков и производственных единиц организации, направляет их деятельность на развитие и совершенствование производства с учетом социальных и рыночных приоритетов, повышение эффективности работы организации, рост объемов строящихся площадей и увеличение прибыли, качества и конкурентоспособности строительной продукции, ее соответствие мировым стандартам в целях завоевания отечественного и зарубежного рынков и удовлетворения потребителей в качественных сооружениях и строениях, соответствующих мировым стандартам качества. Обеспечивает выполнение организацией всех обязательств перед федеральным, региональным и местным бюджетами, государственными внебюджетными социальными фондами, поставщиками, заказчиками и кредиторами, включая учреждения банка, а также хозяйственных и трудовых договоров (контрактов) и бизнес-планов. Организует производственно-хозяйственную деятельность на основе использования новейшей техники и технологии, прогрессивных форм управления и организации труда, научно обоснованных нормативов материальных, финансовых и трудовых затрат; изучения конъюнктуры рынка и передового опыта (отечественного и зарубежного) в целях всемерного повышения технического уровня и качества строящихся объектов, экономической эффективности их производства, рационального использования производственных резервов и экономного расходования всех видов ресурсов. Принимает меры по обеспечению организации квалифицированными кадрами, рациональному использованию и развитию их профессиональных знаний и опыта, созданию безопасных и благоприятных для жизни и здоровья условий труда, соблюдению требований законодательства об охране окружающей среды. Обеспечивает правильное сочетание экономических и административных методов руководства, единоначалия и коллегиальности в обсуждении и решении вопросов, материальных и моральных стимулов повышения эффективности производства, применение принципа материальной заинтересованности и ответственности каждого работника за порученное ему дело и результаты работы всего коллектива, выплату заработной платы в установленные сроки. Совместно с трудовыми коллективами и профсоюзными организациями обеспечивает на основе принципов социального партнерства разработку, заключение и выполнение коллективного договора, соблюдение трудовой и производственной дисциплины, способствует развитию трудовой мотивации, инициативы и активности рабочих и служащих организации. Решает вопросы, касающиеся финансово-экономической и производственно-хозяйственной деятельности организации, в пределах предоставленных ему законодательством прав. Поручает ведение отдельных направлений деятельности другим должностным лицам - заместителям директора, руководителям производственных единиц и филиалов организации, а также функциональных и производственных подразделений. Обеспечивает соблюдение законности в деятельности организации и осуществлении ее хозяйственно-экономических связей, использование правовых средств для финансового управления и функционирования в рыночных условиях, укрепления договорной и финансовой дисциплины, регулирования социально-трудовых отношений, обеспечения инвестиционной привлекательности организации в целях поддержания и расширения масштабов предпринимательской деятельности. Защищает имущественные интересы организации в суде, арбитраже, органах государственной власти и управления.</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регламентирующие производственно-хозяйственную и финансово-экономическую деятельность строительных организаций; распорядительные, методические и нормативные документы, определяющие приоритетные направления развития экономики и градостроительной деятельности, деятельности строительной организации; профиль, специализацию и особенности структуры строительной организации; перспективы технического, экономического и социального развития градостроительной деятельности и строительной организации; производственные мощности и кадровые ресурсы организации; технологию производства продукции строительной организации; налоговое и экологическое законодательство; порядок составления и согласования бизнес-планов производственно-хозяйственной и финансово-экономической деятельности строительной организации; рыночные методы хозяйствования и управления строительной организацией; систему экономических индикаторов, позволяющих строительной организации определять свое положение на рынке и разрабатывать программы выхода на новые рынки; порядок заключения и исполнения хозяйственных и финансовых договоров; конъюнктуру рынка; научно-технические достижения и передовой опыт в строительной отрасли; правила и основы управления экономикой и финансами строительной организации; основы организации производства и труда; порядок разработки и заключения отраслевых тарифных соглашений, коллективных договоров и регулирования социально-трудовых отношений; основы трудового законодательство;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и профессиональная переподготовка по направлению профессиональной деятельности; стаж работы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1" w:name="Par210"/>
      <w:bookmarkEnd w:id="31"/>
      <w:r>
        <w:rPr>
          <w:rFonts w:ascii="Calibri" w:hAnsi="Calibri" w:cs="Calibri"/>
        </w:rPr>
        <w:t>ГЛАВНЫЙ ИНЖЕНЕР 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Определяет техническую политику и направления технического развития строительной организации в условиях рыночной экономики, пути реконструкции и технического перевооружения действующего производства, уровень специализации и диверсификации производства на перспективу. Обеспечивает необходимый уровень технической подготовки производства и его постоянный рост, повышение эффективности производства и производительности труда, сокращение издержек (материальных, финансовых, трудовых), рациональное использование производственных ресурсов, высокое качество и конкурентоспособность строительной продукции, работ или услуг, соответствие выпускаемых изделий действующим стандартам, техническим условиям и требованиям технической эстетики, а также их надежность и долговечность. В соответствии с утвержденными бизнес-планами организации на среднесрочную и долгосрочную перспективу руководит разработкой мероприятий по реконструкции и модернизации организации, предотвращению вредного воздействия производства на окружающую среду, бережному использованию природных ресурсов, созданию безопасных условий труда и повышению технической культуры производства. Организует разработку и реализацию планов внедрения новой техники и технологии, проведения организационно-технических мероприятий, научно-исследовательских и опытно-конструкторских работ. Обеспечивает эффективность проектных решений, своевременную и качественную подготовку производства, техническую эксплуатацию, ремонт и модернизацию оборудования, достижение высокого качества продукции в процессе ее разработки и производства. На основе современных достижений науки и техники, результатов патентных исследований, а также передового опыта с учетом конъюнктуры рынка организует работу по улучшению ассортимента и качества, совершенствованию и обновлению строительной продукции, выполняемых работ (услуг), техники и технологии, созданию принципиально новых конкурентоспособных видов продукции, по проектированию и внедрению в производство средств комплексной механизации и автоматизации технологических процессов, контроля и испытаний высокопроизводительного специализированного оборудования, разработке нормативов трудоемкости изделий и норм расхода материалов на их изготовление, последовательному осуществлению режима экономии и сокращению издержек. Осуществляет контроль за соблюдением проектной, конструкторской и технологической дисциплины, правил по охране труда и пожарной безопасности, требований природоохранных, санитарных органов, а также органов, осуществляющих технический надзор. Обеспечивает своевременную подготовку технической документации (чертежей, спецификаций, технических условий, технологических карт). Заключает с научно-исследовательскими, проектными (конструкторскими и технологическими) организациями и высшими учебными заведениями договоры на разработку новой техники и технологии производства, проектов реконструкции организации, ее подразделений, обновления и модернизации оборудования, комплексной механизации и автоматизации производственных процессов, автоматизированных систем управления производством; осуществляет контроль за их разработкой; организует рассмотрение и внедрение проектов технического перевооружения, разработанных сторонними организациями, составление заявок на приобретение оборудования на условиях лизинга. Координирует работу по вопросам патентно-изобретательской деятельности, унификации, стандартизации и сертификации продукции, проведению специальной оценки условий труда и рационализации рабочих мест, метрологического обеспечения, механоэнергетического обслуживания производства. Принимает меры по совершенствованию организации производства, труда и управления на основе внедрения новейших технических и телекоммуникационных средств выполнения инженерных и управленческих работ. Организует проведение научных исследований и экспериментов, испытаний новой техники и технологии, а также работу в области научно-технической информации, рационализации и изобретательства, распространения передового производственного опыта. Проводит работу по защите приоритета внедренных научно-технических решений, подготовке материалов на их патентование, получение лицензий и прав на интеллектуальную собственность. Организует обучение и повышение квалификации рабочих и инженерно-технических работников и обеспечивает постоянное совершенствование подготовки персонала. Руководит деятельностью технических служб организации, контролирует результаты их работы, состояние трудовой и производственной дисциплины в подчиненных подразделениях. Является первым заместителем директора организации и несет ответственность за результаты и эффективность производственной деятельности.</w:t>
      </w:r>
    </w:p>
    <w:p w:rsidR="00DF27D8" w:rsidRDefault="00DF27D8">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3"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регламентирующие производственно-хозяйственную и финансово-экономическую деятельность строительной организации; распорядительные, методические и нормативные документы, определяющие приоритетные направления развития экономики и градостроительной деятельности; деятельности строительной организации; профиль, специализацию и особенности структуры строительной организации; перспективы технического, экономического и социального развития градостроительной деятельности и бизнес-план строительной организации; производственные мощности; технологию строительного производства строительной организации; порядок составления и согласования планов производственно-хозяйственной деятельности; рыночные методы хозяйствования и управления строительной организацией; порядок заключения и исполнения хозяйственных и финансовых договоров; научно-технические достижения в градостроительной деятельности и опыт передовых строительных организаций; экономику и организацию производства, труда и управления; основы экологического законодательства;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"Промышленное и гражданское строительство", "Строительство", "Гидротехническое строительство", "Транспортное строительство", "Городское строительство и хозяйство"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2" w:name="Par217"/>
      <w:bookmarkEnd w:id="32"/>
      <w:r>
        <w:rPr>
          <w:rFonts w:ascii="Calibri" w:hAnsi="Calibri" w:cs="Calibri"/>
        </w:rPr>
        <w:t>ГЛАВНЫЙ ТЕХНОЛОГ 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разработку и внедрение прогрессивных, экономически обоснованных, ресурса- и природосберегающих технологических процессов и режимов производства выпускаемой строительной продукции, выполнения работ (услуг), обеспечивающих повышение уровня технологической подготовки и технического перевооружения производства, сокращение расходов сырья, материалов, затрат труда, улучшение качества продукции, работ (услуг) и рост производительности труда. Принимает меры по ускорению освоения в производстве прогрессивных технологических процессов, новейших материалов, широкому внедрению научно-технических достижений. Руководит составлением планов внедрения новой техники и технологии, повышения технико-экономической эффективности производства, разработкой технологической документации, организует контроль за обеспечением ею цехов, участков и других производственных подразделений организации. Рассматривает и утверждает изменения, вносимые в техническую документацию в связи с корректировкой технологических процессов и режимов производства. Контролирует выполнение перспективных и текущих планов технологической подготовки производства, строгое соблюдение установленных технологических процессов, выявляет нарушения технологической дисциплины и принимает меры по их устранению. Руководит работой по организации и планировке новых цехов и участков, их специализации, освоению новой техники, новых высокопроизводительных технологических процессов, выполнению расчетов производственных мощностей и загрузки оборудования, повышению технического уровня производства и коэффициента сменности работы оборудования, составлению и пересмотру технических условий и требований, предъявляемых к сырью, основным и вспомогательным материалам, полуфабрикатам, разработке и внедрению прогрессивных норм трудовых затрат, расхода технологического топлива и электроэнергии, сырья и материалов, мероприятий по предупреждению и устранению брака, снижению материалоемкости продукции и трудоемкости ее производства. Обеспечивает совершенствование технологии изготовления изделий, выполнения работ (услуг), внедрение достижений науки и техники, прогрессивных базовых технологий, высокопроизводительных ресурсо- и природосберегающих безотходных технологий, проектирование и внедрение технологических систем, средств охраны окружающей среды, комплексной механизации и автоматизации производственных процессов, нестандартного оборудования, технологической оснастки, приспособлений и инструмента, своевременное освоение проектных мощностей, соблюдение нормативов использования оборудования. Осуществляет меры по проведению специальной оценки условий труда и рационализации рабочих мест. Участвует в работе по определению номенклатуры измеряемых параметров и оптимальных норм точности измерений, по выбору необходимых средств их выполнения, совершенствованию методов контроля качества продукции. Рассматривает проекты конструкций изделий или состава продукта, отраслевых и государственных стандартов, а также наиболее сложные рационализаторские предложения и изобретения, касающиеся технологии производства, дает заключения об их соответствии требованиям экономичной и экологичной технологии производства. Согласовывает наиболее сложные вопросы, относящиеся к технологической подготовке производства, с подразделениями организации, проектными, исследовательскими организациями, представителями заказчиков. Обеспечивает внедрение систем автоматизированного проектирования, организационной и вычислительной техники, автоматизированных систем управления оборудованием и технологическими процессами. Участвует в разработке проектов реконструкции организации, мероприятий по сокращению сроков освоения новой техники и технологии, рациональному использованию производственных мощностей, снижению энерго- и материалоемкости производства, повышению его эффективности, улучшению качества продукции, совершенствованию организации труда. Руководит проведением исследовательских и экспериментальных работ по освоению вновь разрабатываемых технологических процессов, участвует в промышленных испытаниях новых видов машин и механизмов, средств механизации и автоматизации производства, в работе комиссий по приемке систем оборудования в эксплуатацию. Руководит работниками отдела, координирует и направляет деятельность подразделений организации, обеспечивающих технологическую подготовку производства, организует работу по повышению квалификации работников.</w:t>
      </w:r>
    </w:p>
    <w:p w:rsidR="00DF27D8" w:rsidRDefault="00DF27D8">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4"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технологической подготовке производства; профиль, специализацию и особенности организационно- технологической структуры строительной организации; перспективы технического развития строительной отрасли и строительной организации; технологию производства продукции строительной организации; системы и методы проектирования; организацию технологической подготовки производства в строительной отрасли и в строительной организации; производственные мощности, технические характеристики, конструктивные особенности и режимы работы оборудования, правила его эксплуатации; порядок и методы планирования технологической подготовки производства; технические требования, предъявляемые к сырью, материалам и готовой продукции; положения, инструкции и другие руководящие документы по разработке и оформлению технической документации; виды, назначение, правила эксплуатации средств механизации и автоматизации производственных процессов; методы определения экономической эффективности внедрения новой техники и технологии, организации труда, рационализаторских предложений и изобретений; порядок аттестации качества промышленной продукции; возможности применения средств вычислительной техники и методы проектирования технологических процессов с их использованием; порядок приема оборудования в эксплуатацию; требования рациональной организации труда при проектировании технологических процессов; отечественные и зарубежные достижения науки и техники в соответствующей строительной отрасли производства; передовой отечественный и зарубежный опыт в области производства аналогичной продукции; основы экономики, организации производства, труда и управления; основы экологического законодательства;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"Промышленное и гражданское строительство", "Строительство", "Гидротехническое строительство", "Транспортное строительство", "Городское строительство и хозяйство"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по специальности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3" w:name="Par224"/>
      <w:bookmarkEnd w:id="33"/>
      <w:r>
        <w:rPr>
          <w:rFonts w:ascii="Calibri" w:hAnsi="Calibri" w:cs="Calibri"/>
        </w:rPr>
        <w:t>ГЛАВНЫЙ МЕХАНИК 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эксплуатацию и работу оборудования, повышение ее сменности, содержание в работоспособном состоянии на требуемом уровне точности. Организует разработку планов (графиков) осмотров, испытаний и профилактических ремонтов оборудования в соответствии с положениями Единой системы планово-предупредительного ремонта, утверждает эти планы и контролирует их выполнение, обеспечивает техническую подготовку производства. Согласовывает планы (графики) с подрядными организациями, привлекаемыми для проведения ремонтов, своевременно обеспечивает их необходимой технической документацией, участвует в составлении титульных списков на капитальный ремонт. Организует работу по учету наличия и движения оборудования, составлению и оформлению технической и отчетной документации. Руководит разработкой нормативных документов по ремонту оборудования, расходу материалов на ремонтно-эксплуатационные нужды, анализом показателей его использования, составлением смет на проведение ремонтов, оформлением заявок на приобретение материалов и запасных частей, необходимых при эксплуатации оборудования. Организует межремонтное обслуживание, ремонт и модернизацию оборудования, работу по повышению его надежности и долговечности, технический надзор за состоянием, содержанием, ремонтом зданий и сооружений, обеспечивает рациональное использование материалов на выполнение ремонтных работ. Принимает участие в подготовке предложений по проведению специальной оценки условий труда, рационализации, учету и планированию рабочих мест, по модернизации оборудования, реконструкции, техническому перевооружению строительной организации, внедрению средств комплексной механизации и автоматизации технологических процессов, охраны окружающей среды, в разработке планов повышения эффективности производства. Организует проведение инвентаризации производственных основных средств, определяет устаревшее оборудование, объекты, требующие капитального ремонта, и устанавливает очередность производства ремонтных работ. Участвует в экспериментальных, наладочных и других работах по внедрению и освоению новой техники, в испытаниях оборудования, в приемке нового и вышедшего из ремонта оборудования, реконструируемых зданий и сооружений. Изучает условия работы оборудования, отдельных узлов и деталей, разрабатывает и осуществляет мероприятия по предупреждению внеплановых остановок оборудования, продлению сроков службы узлов и деталей, межремонтных периодов, улучшению сохранности оборудования, повышению надежности его в эксплуатации, организует в организации специализированный ремонт, централизованное изготовление запасных частей, узлов и сменного оборудования. Принимает участие в изучении причин повышенного износа оборудования, его простоев, расследовании аварий, разработке и внедрении мероприятий по их ликвидации и предупреждению. Руководит разработкой и внедрением мероприятий по замене малоэффективного оборудования высокопроизводительным, по сокращению внеплановых ремонтов и простоев оборудования, снижению затрат на ремонт и его содержание на основе применения новых прогрессивных методов ремонта и восстановления деталей, узлов и механизмов. Обеспечивает контроль за качеством работ по монтажу оборудования, рациональным расходованием средств на капитальный ремонт, правильностью хранения оборудования на складах, своевременностью проверки и предъявления органам, осуществляющим государственный технический надзор, подъемных механизмов и других объектов, внесения изменений в паспорта на оборудование. Принимает меры по выявлению неиспользуемого оборудования и его реализации, улучшению эксплуатации действующего оборудования, организации ремонтных работ на основе механизации труда и внедрения прогрессивной технологии, совершенствованию организации труда работников ремонтной службы. Обеспечивает соблюдение правил охраны труда и техники безопасности при проведении ремонтных работ. Участвует в разработке и внедрении мероприятий по созданию безопасных и благоприятных условий труда при эксплуатации и ремонте оборудования, в рассмотрении рационализаторских предложений, касающихся улучшения работы оборудования, дает отзывы и заключения на наиболее сложные из них, а также на проекты отраслевых нормативов и государственных стандартов, содействует внедрению принятых рационализаторских предложений. Принимает участие в составлении заявок на приобретение оборудования на условиях лизинга. Руководит работниками отдела и подразделениями, осуществляющими ремонтное обслуживание оборудования, зданий и сооружений организации, организует работу по повышению их квалификации.</w:t>
      </w:r>
    </w:p>
    <w:p w:rsidR="00DF27D8" w:rsidRDefault="00DF27D8">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5"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нормативные документы по организации ремонта оборудования, зданий, сооружений; профиль, специализацию и особенности организационно-технологической структуры строительной организации, перспективы ее развития; основы технологии производства продукции строительной организации; порядок, правила, положение об организации ремонтной службы строительной организации; порядок и методы планирования работы оборудования и производства ремонтных работ; Единую систему планово-предупредительного ремонта и рациональной эксплуатации технологического оборудования; производственные мощности, технические характеристики, конструктивные особенности, назначение и режимы работы оборудования строительной организации, правила его эксплуатации; методы монтажа и ремонта оборудования, организацию и технологию ремонтных работ; порядок составления ведомостей дефектов, паспортов, альбомов чертежей запасных частей, инструкций по эксплуатации оборудования и другой технической документации; правила приема и сдачи оборудования после ремонта; требования рациональной организации труда при эксплуатации, ремонте и модернизации оборудования и ремонтной оснастки; передовой отечественный и зарубежный опыт ремонтного обслуживания строительной организации; основы экономики, организации производства, труда и управления; основы экологического законодательства;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"Механизация и автоматизация строительства"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4" w:name="Par231"/>
      <w:bookmarkEnd w:id="34"/>
      <w:r>
        <w:rPr>
          <w:rFonts w:ascii="Calibri" w:hAnsi="Calibri" w:cs="Calibri"/>
        </w:rPr>
        <w:t>ГЛАВНЫЙ ЭНЕРГЕТИК 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эксплуатацию и ремонт энергетического и природоохранного оборудования и энергосистем, обеспечение производства электроэнергией, паром, газом, водой и другими видами энергии, контроль за расходованием энергетических ресурсов в строительной организации, последовательное соблюдение режима экономии. Руководит организацией и планированием работы энергетических цехов и хозяйств, разработкой графиков ремонта энергетического оборудования и энергосетей, планов производства и потребления организацией электроэнергии, технологического топлива, пара, газа, воды, сжатого воздуха, норм расхода и режимов потребления всех видов энергии. Обеспечивает составление заявок и необходимых расчетов к ним на приобретение энергетического оборудования, материалов, запасных частей, на отпуск организации электрической и тепловой энергии и присоединение дополнительной мощности к предприятиям, снабжающим энергией, разработку мероприятий по снижению норм расхода энергоресурсов, внедрению новой техники, способствующей более надежной, экономичной и безопасной работе энергоустановок, а также повышению производительности труда. Участвует в разработке планов перспективного развития энергохозяйства, планов повышения эффективности производства, в подготовке предложений по реконструкции, техническому перевооружению организации, внедрению средств комплексной механизации и автоматизации производственных процессов, в рассмотрении проектов реконструкции и модернизации систем энергоснабжения организации и ее подразделений, в составлении технических заданий на проектирование новых и реконструкцию действующих энергетических объектов. Дает заключения по разработанным проектам, участвует в испытаниях и приемке энергоустановок и сетей в промышленную эксплуатацию. Обеспечивает проведение работ по защите подземных сооружений и коммуникаций, организует проверку средств связи, сигнализации, учета, контроля, защиты и автоматики, а также своевременное предъявление органам, осуществляющим государственный технический надзор, котлов и сосудов, работающих под давлением. Организует разработку мероприятий по повышению эффективности использования топливно-энергетических ресурсов, надежности и экономичности работы энергоустановок, предотвращению аварий, созданию безопасных и благоприятных условий труда при их эксплуатации. Осуществляет контроль за соблюдением правил по охране труда и техники безопасности, инструкций по эксплуатации энергоустановок и использованию энергетического оборудования и сетей. Заключает договоры со сторонними организациями на снабжение организации электроэнергией, паром, водой и другими видами энергии, контролирует их выполнение. Организует хранение, учет наличия и движения находящегося в организации энергетического оборудования, а также учет и анализ расхода электроэнергии и топлива, технико-экономических показателей работы энергохозяйства, аварий и их причин. Проводит работу по обмену опытом в области эксплуатации энергетического оборудования, экономии и рационального использования топливно-энергетических ресурсов, содействует достижению высоких показателей по эксплуатации энергоустановок. Обеспечивает совершенствование организации труда на участках энергохозяйства, проведение специальной оценки условий труда и рационализации рабочих мест, внедрение новых прогрессивных методов ремонта и эксплуатации энергетического оборудования. Дает заключения на рационализаторские предложения и изобретения, касающиеся совершенствования энергетического оборудования и энергообеспечения, организует внедрение принятых предложений. Руководит работниками отдела и подразделениями организации, осуществляющими энергетическое обслуживание производства, организует работу по повышению квалификации работников.</w:t>
      </w:r>
    </w:p>
    <w:p w:rsidR="00DF27D8" w:rsidRDefault="00DF27D8">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6"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энергетики; распорядительные, методические и нормативные документы по энергетическому обслуживанию и энергоаудиту в строительной организации; профиль, специализацию и особенности организационно-технологической структуры строительной организации, перспективы ее развития; основы технологии производства строительной продукции строительной организации; организацию энергетического обеспечения производства в строительстве и в строительной организации; Единую систему планово-предупредительного ремонта и рациональной эксплуатации оборудования; производственные мощности, технические характеристики, конструктивные особенности и режимы работы энергетического оборудования, установок, использующих энергию, правила их эксплуатации; порядок и методы планирования работы оборудования и производства ремонтных работ; положения, инструкции и другие руководящие документы по разработке и оформлению технической документации; правила приема и сдачи оборудования после монтажа и ремонта; экологическое законодательство; требования рациональной организации труда при эксплуатации, ремонте и модернизации энергетического оборудования; порядок разработки норм расхода топливно-энергетических ресурсов; порядок заключения договоров на снабжение строительной организации электроэнергией, паром, водой и другими видами энергии; передовой отечественный и зарубежный опыт в области энергетического обеспечения производства;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"Энергообеспечение предприятий", "Электрооборудование и электрохозяйство предприятий, организаций и учреждений", "Электроэнергетика", "Электротехника, электромеханика и электротехнологии"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5" w:name="Par238"/>
      <w:bookmarkEnd w:id="35"/>
      <w:r>
        <w:rPr>
          <w:rFonts w:ascii="Calibri" w:hAnsi="Calibri" w:cs="Calibri"/>
        </w:rPr>
        <w:t>ЗАМЕСТИТЕЛЬ ДИРЕКТОРА ПО КАПИТАЛЬНОМУ СТРОИТЕЛЬСТВУ</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выполнение работ по капитальному строительству в организации, целевое и рациональное использование инвестиционных ресурсов, направляя средства на техническое перевооружение и реконструкцию организации, их концентрацию на пусковых объектах, сокращение объема незавершенного строительства. Возглавляет работу по улучшению и удешевлению проектно-изыскательских работ, совершенствованию организации производства и внедрению прогрессивных методов строительства, сокращению издержек на осуществление строительных работ и повышению качества, а также сокращению сроков их проведения. Руководит разработкой перспективных и текущих планов капитального строительства, реконструкции и расширения организации, а также планов ввода в эксплуатацию основных производственных средств, площадей и мощностей, объектов жилищного, коммунального и культурно-бытового назначения, составлением заявок на строительные материалы и оборудование для вновь вводимых объектов, титульных списков на строительство, обеспечивает выполнение работ, предусмотренных в титульных списках, сокращение сроков окупаемости капитальных вложений. Участвует в составлении бизнес-планов в части технического перевооружения и повышения эффективности производства, в определении финансовых средств, в том числе средств инвесторов, для строительства, проектирования и приобретения оборудования, а также источников финансирования капитальных вложений, подрядных организаций для выполнения работ по капитальному строительству в условиях рыночных методов хозяйствования. Принимает меры по своевременному заключению хозяйственных и финансовых договоров на приобретение материалов и оборудования с подрядными организациями, на проектно-изыскательские и строительно-монтажные работы с организациями. Следит за выполнением проектными и строительными организациями договорных обязательств, в необходимых случаях предъявляет санкции, предусмотренные договорами, не допускает применения строительных материалов, деталей и изделий, удорожающих строительство и не отвечающих стандартам и техническим условиям. Обеспечивает выдачу всех необходимых для разработки проектно-сметной документации материалов по объектам строительства и реконструкции. Согласовывает задания на проектирование и готовит их к утверждению. Организует оформление банковских операций по заключенным договорам с заказчиками и подрядными организациями и обеспечивает представление в установленные сроки необходимой документации по строительству объектов, выполняемому подрядным или хозяйственным способом. Обеспечивает контроль за своевременностью выдачи проектно-сметной и другой технической документации для производства строительных работ, целевым использованием инвестиционных средств, за соблюдением установленных норм продолжительности строительства и сроков ввода в действие производственных мощностей и основных фондов, за своевременностью выполнения заданий по капитальному строительству, за соблюдением требований законодательства об охране окружающей среды, а также строительный контроль за сроками и качеством выполнения всех строительно-монтажных и других строительных работ, за их соответствием утвержденной проектно-сметной документации, строительным нормам и правилам, стандартам и техническим условиям, требованиям организации труда. Согласовывает с органами, осуществляющими технический и строительный надзор, вопросы, связанные с установкой, испытанием и регистрацией оборудования на строительных площадках. Контролирует расходование средств, выделенных на приобретение оборудования в соответствии с титульным списком, соблюдение правил хранения и качество консервации неустановленного оборудования. Совместно с подрядными организациями проводит работу по сдаче, приемке и вводу в эксплуатацию объектов, законченных строительством. Содействует внедрению рационализаторских предложений и усовершенствований, удешевляющих стоимость и сокращающих сроки строительства, сокращению сроков окупаемости капитальных вложений (без снижения прочности конструкций и ухудшения качества строительных работ). Обеспечивает внедрение прогрессивных форм организации труда, целесообразное использование профессионально-квалификационного потенциала работников, занятых в подчиненных ему подразделениях. Организует работу по ведению учета и составлению отчетности по капитальному строительству. Руководит работой отдела (управления) капитального строительства и координирует деятельность подчиненных ему подразделений, контролирует соблюдение правил по охране труда и пожарной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определяющие направления развития строительного производства; распорядительные, методические и нормативные документы по вопросам капитального строительства, а также касающиеся деятельности организации; профиль, специализацию и особенности структуры организации; перспективы технического и экономического развития организации; производственные мощности организации; основы технологии производства продукции организации; порядок разработки и утверждения планов капитального строительства как раздела бизнес-плана организации; технологию производства и способы ведения строительных работ; требования организации труда при проектировании строительных объектов; порядок финансирования капитальных вложений и привлечения инвесторов; строительные нормы и правила; порядок разработки и оформления проектно-сметной и другой технической документации, ведения учета и составления отчетов о деятельности организации в области капитального строительства; порядок заключения и исполнения хозяйственных и финансовых договоров; научно-технические достижения и опыт передовых организаций в области капитального строительства; основы экономики, организации производства, труда и управления; основы трудового законодательства; правила по охране труда и пожарной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"Промышленное и гражданское строительство", "Строительство"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6" w:name="Par244"/>
      <w:bookmarkEnd w:id="36"/>
      <w:r>
        <w:rPr>
          <w:rFonts w:ascii="Calibri" w:hAnsi="Calibri" w:cs="Calibri"/>
        </w:rPr>
        <w:t>НАЧАЛЬНИК ОТДЕЛА КАПИТАЛЬНОГО 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непосредственным выполнением работ по капитальному строительству и реконструкции производственных объектов. Организует разработку проектов долгосрочных, среднесрочных и текущих планов капитального строительства, составление титульных списков на все объекты капитального строительства, заявок на строительные материалы и оборудование. Обеспечивает целевое и рациональное использование финансовых средств для осуществления капитальных вложений и повышение их эффективности, осуществляя первоочередное направление средств на техническое перевооружение и реконструкцию организации, их концентрацию на пусковых объектах, сокращение объема незавершенного строительства. Принимает участие в заключении договоров с проектными организациями и с генеральными подрядчиками. Следит за выполнением проектными и строительными организациями договорных обязательств, в необходимых случаях предъявляет санкции, предусмотренные договорами; обеспечивает оформление банковских операций по заключенным договорам с подрядными организациями и представление в банковские учреждения в установленные сроки документации по строительству объектов, выполняемых подрядным или хозяйственным способом. Организует выполнение планов капитального строительства, своевременность выдачи проектно-сметной и технической документации для производства строительных работ, а также осуществляет строительный контроль за сроками и качеством выполнения работ, за их соответствием утвержденной проектно-сметной документации, рабочим чертежам, строительным нормам, стандартам, нормам техники безопасности, производственной санитарии, требованиям рациональной организации труда. Осуществляет контроль за своевременным вводом в эксплуатацию объектов. Согласовывает с органами, осуществляющими технический и строительный надзор, вопросы, связанные с установкой, испытанием и регистрацией оборудования на строительных площадках. Осуществляет контроль за расходованием средств, отпущенных на приобретение оборудования в соответствии с титульным списком, соблюдением правил хранения и качеством консервации неустановленного оборудования. Руководит работой по совершенствованию организации труда в строительстве, сокращению издержек и повышению качества строительных работ, сокращению их сроков, улучшению и удешевлению проектно-изыскательских работ. Содействует внедрению рационализаторских предложений, удешевляющих стоимость и сокращающих сроки строительства, ускоряющих окупаемость капитальных вложений (без снижения прочности конструкций и ухудшения качества строительных работ). Организует работу по ведению учета и отчетности по капитальному строительству.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вопросам капитального строительства, оформлению проектной документации; перспективы технического и экономического развития организации; порядок разработки планов капитального строительства; порядок заключения договоров с подрядными организациями; технологию строительных работ, способы ведения капитального строительства; порядок финансирования строительства и составления проектно-сметных документов; строительные нормы и правила, технические регламенты в области строительства; требования организации труда при проектировании строительных объектов; порядок ведения учетной и отчетной документации о выполнении строительных работ; научно-технические достижения и опыт передовых организаций в области капитального строительства; основы экономики и организации строительства, труда и управления; рыночные методы хозяйствования; основы трудового законодательства; правила по охране труда, пожарной безопасности и защите строительных объектов.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"Промышленное и гражданское строительство", "Строительство"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7" w:name="Par250"/>
      <w:bookmarkEnd w:id="37"/>
      <w:r>
        <w:rPr>
          <w:rFonts w:ascii="Calibri" w:hAnsi="Calibri" w:cs="Calibri"/>
        </w:rPr>
        <w:t>НАЧАЛЬНИК ОТДЕЛА АВТОМАТИЗАЦИИ И МЕХАНИЗАЦИИ</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ПРОИЗВОДСТВЕННЫХ ПРОЦЕССОВ</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разработку и внедрение средств комплексной автоматизации и механизации строительных процессов, способствующих повышению технического уровня производства, росту производительности труда, сокращению затрат тяжелого ручного труда, снижению себестоимости, повышению качества и конкурентоспособности строительной продукции, обеспечению благоприятных условий труда и его безопасности. Руководит составлением перспективных и годовых планов автоматизации и механизации производственных процессов, соответствующих разделов бизнес-плана и плана технического развития производства, разработкой предложений по реконструкции и техническому перевооружению строительной организации. Обеспечивает изучение производственных процессов с целью выявления участков, работ и операций, подлежащих автоматизации и механизации, проведение патентных исследований и определение показателей технического уровня проектируемых объектов техники и технологии. Организует подготовку технических заданий на создание средств автоматизации и механизации с технико-экономическими обоснованиями разрабатываемых конструкций. Осуществляет контроль за своевременным оформлением в установленном порядке и заключением договоров со специализированными организациями на проведение исследовательских, проектных и опытно-конструкторских работ, изготовление средств комплексной автоматизации и механизации. Руководит разработкой и согласованием графиков выполнения работ, обеспечением организаций-соисполнителей необходимыми техническими данными и материалами, контролирует их работу. Организует выполнение расчетов эффективности мероприятий по автоматизации и механизации производства, составление заявок на необходимое оборудование, ведение учета его поступлений и использования средств, выделенных на эти цели. Принимает участие в рассмотрении эскизных и технических проектов, рабочих чертежей, разрабатываемых по заказам организации. Организует работы по монтажу, испытаниям, наладке и приему в эксплуатацию объектов автоматизации и механизации, осуществляет контроль за их правильным ведением. Обеспечивает надежность и бесперебойную работу средств автоматизации и механизации, контроль за соблюдением правил эксплуатации и своевременным их ремонтом. Участвует в рассмотрении технической документации, связанной с проектированием средств автоматизации и механизации производства, модернизацией действующего оборудования, разработкой более совершенных конструкций защитно-оградительной техники и герметизации вредных процессов производства. Координирует деятельность подразделений организации, осуществляющих автоматизацию и механизацию производственных процессов, обеспечивает соответствие внедренных средств современному уровню развития техники, требованиям охраны труда. Принимает меры по оказанию помощи работникам при освоении ими новых конструкций средств автоматизации и механизации. Организует разработку инструкций по эксплуатации оборудования и безопасному ведению работ при обслуживании средств автоматизации и механизации, правильную эксплуатацию реконструированных и модернизированных машин, механизмов и другого оборудования с соблюдением технологических процессов производства. Содействует развитию рационализации и изобретательства в процессе проектирования и конструирования средств автоматизации и механизации производства, дает заключения на наиболее сложные из них. Возглавляет работу по изучению отечественного и зарубежного опыта автоматизации и механизации производственных процессов, распространению передовых приемов и методов труда, ведет пропаганду новых достижений в этой области. Обеспечивает ведение учета и составление отчетности о выполненных работах.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нормативные и методические документы по вопросам автоматизации и механизации строительного производства; перспективы технического развития строительства; профиль, специализацию и особенности структуры строительной организации; конструктивные особенности и назначение средств автоматизации и механизации, правила их эксплуатации; основные требования, предъявляемые к разрабатываемым конструкциям, порядок разработки и утверждения перспективных и текущих планов работ по автоматизации и механизации производства; производственные мощности строительной организации; технологию строительного производства; средства вычислительной техники, коммуникаций и связи; методы проектирования, организацию и планирование конструкторских работ; порядок и методы проведения патентных исследований; порядок разработки и оформления технической документации; основные требования строительной организации труда при проектировании и конструировании; порядок заключения договоров со сторонними организациями; основы технической эстетики и художественного конструирования; достижения отечественной и зарубежной науки и практики в области автоматизации и механизации производственных процессов;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"Механизация и автоматизация строительства" или высшее профессиональное техническое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8" w:name="Par257"/>
      <w:bookmarkEnd w:id="38"/>
      <w:r>
        <w:rPr>
          <w:rFonts w:ascii="Calibri" w:hAnsi="Calibri" w:cs="Calibri"/>
        </w:rPr>
        <w:t>НАЧАЛЬНИК ОТДЕЛА КОМПЛЕКТАЦИИ ОБОРУДОВАНИЯ</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обеспечение оборудованием и комплектующими изделиями капитального строительства и ремонтно-эксплуатационных нужд строительной организации. Проводит работу по определению потребностей подразделений строительной организации в оборудовании и комплектующих изделиях для выполнения производственных планов капитального строительства, реконструкции, внедрения новой техники. Руководит составлением заявок на поставку оборудования, материалов, строительных конструкций и арматуры с необходимыми расчетами и обоснованиями. Участвует в заключении договоров с поставщиками, согласовании условий и сроков поставок. Подготавливает спецификации и оформляет протоколы разногласий, изучает возможность и целесообразность установления прямых долгосрочных хозяйственных связей по поставкам оборудования и комплектующих изделий. Организует размещение заказов на изготовление нестандартного оборудования и совместно с проектными организациями участвует в согласовании технических условий на их выполнение. Обеспечивает организацию приемки оборудования и комплектующих изделий по количеству, качеству и в сроки, предусмотренные договорами, их складирования. Осуществляет передачу строительно-монтажным организациям и подразделениям организации оборудования для монтажа и эксплуатации в сроки, предусмотренные особыми условиями к договору. Организует транспортировку оборудования на строительные объекты. Контролирует своевременность оформления технических протоколов на оборудование, правильность оплаты счетов. Дает заключения по претензиям и организует подготовку документов для предъявления претензий поставщикам, связанных с невыполнением ими договорных обязательств. Контролирует соблюдение норм запасов оборудования и комплектующих изделий. Организует работу по выявлению неустановленного, неиспользуемого оборудования, проведению анализа возможности его использования в производственном процессе, реализации излишнего и устаревшего оборудования. Организует работу складского хозяйства. Осуществляет надзор за техническим состоянием складских помещений и погрузочно-разгрузочных средств. Контролирует условия хранения оборудования и комплектующих изделий, правильность их консервации и обеспечение сохранности, Организует ведение учета наличия и движения оборудования и комплектующих изделий, проведение инвентаризаций материальных ценностей в установленные сроки, составление необходимой отчетности.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нормативные и методические документы по материально-техническому обеспечению строительной организации; перспективы технического развития строительной организации; организацию материально-технического обеспечения, капитального строительства и ремонтно-эксплуатационных нужд строительной организации; номенклатуру необходимых строительной организации оборудования и комплектующих изделий; технические характеристики, конструктивные особенности оборудования и комплектующих изделий; порядок обоснования потребностей и составления заявок на оборудование и комплектующие изделия, заключения договоров с поставщиками; основы технологии производства; организацию складского хозяйства; нормы запасов оборудования и комплектующих изделий, условия их хранения; порядок ведения учета снабженческих и складских операций, составления установленной отчетности; основы экономики, организации производства, труда и управления; основы трудового законодательства; средства вычислительной техники, коммуникаций и связи;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или высшее профессиональное техническое образование и профессиональная переподготовка по направлению "Строительство";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39" w:name="Par263"/>
      <w:bookmarkEnd w:id="39"/>
      <w:r>
        <w:rPr>
          <w:rFonts w:ascii="Calibri" w:hAnsi="Calibri" w:cs="Calibri"/>
        </w:rPr>
        <w:t>НАЧАЛЬНИК ПРОИЗВОДСТВЕННО-ТЕХНИЧЕСКОГО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техническое руководство строительством. Руководит проведением научно-исследовательских и экспериментальных работ в области строительства, составлением титульных списков, подготовкой и оформлением договоров с заказчиками и субподрядчиками. Обеспечивает высокий технический уровень строительства, увязку технологической последовательности и сроков выполнения работ подрядными и субподрядными организациями. Осуществляет контроль за своевременным обеспечением строек проектно-сметной документацией, соблюдением технических регламентов, строительных норм и правил, сдачей объектов в эксплуатацию в установленные сроки. Руководит работой по оперативному регулированию, с использованием средств вычислительной техники, коммуникаций и связи, хода строительного производства, обеспечению ритмичного выпуска строительной продукции в соответствии с планом производства и договорами поставок. Осуществляет руководство разработкой производственных программ и календарных графиков строительства, их корректировкой в течение планируемого периода, разработкой и внедрением нормативов для оперативно-производственного планирования. Организует оперативный контроль за ходом строительства, за обеспечением производства технической документацией, оборудованием, инструментом, материалами, комплектующими изделиями, транспортом, погрузочно-разгрузочными средствами и т.п. Обеспечивает ежедневный оперативный учет хода производства, выполнения суточных заданий строительства, контроль за состоянием и комплектностью незавершенного строительства, соблюдением установленных норм заделов на складах и рабочих местах, за рациональностью использования транспортных средств и своевременностью выполнения погрузочно-разгрузочных работ. Координирует работу подразделений организации, принимает меры по обеспечению ритмичности выполнения календарных планов производства, предупреждению и устранению нарушений хода производственного процесса. Обеспечивает своевременное оформление, учет и регулирование выполнения заказов по кооперации и межучастковых услуг. Контролирует выполнение взаимных требований и претензий подразделений строительной организации, анализирует результаты их деятельности за предыдущий плановый период с целью выявления возможностей более полной и равномерной загрузки мощностей, оборудования и производственных площадей, сокращения цикла изготовления продукции; проводит работу по выявлению и освоению технических новшеств, научных открытий и изобретений, передового опыта, способствующих улучшению технологии, организации производства и росту производительности труда. Руководит работой производственных складов, обеспечивает участие отдела в проведении инвентаризации незавершенного строительства. Организует разработку мероприятий по совершенствованию оперативного планирования, текущего учета производства и механизации диспетчерской службы, внедрение современных средств вычислительной техники, коммуникаций и связи. Осуществляет методическое руководство работой производственно-диспетчерских подразделений организации.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нормативные и методические документы по вопросам производственного планирования и оперативного управления строительством; перспективы развития строительной организации; производственные мощности строительной организации и ее производственной базы; специализацию подразделений строительной организации и производственные связи между ними; номенклатуру выпускаемой строительной продукции, виды выполняемых работ (услуг); основы технологии строительного производства; организацию производственного планирования; порядок разработки производственных программ и календарных графиков строительства; организацию оперативного учета хода строительного производства; организацию складского хозяйства, транспортных и погрузочно-разгрузочных работ в строительной организации; средства вычислительной техники, коммуникаций и связи; основы экономики; организацию строительного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направлению "Строительство" или высшее профессиональное техническое образование и профессиональная переподготовка по направлению "Строительство";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0" w:name="Par269"/>
      <w:bookmarkEnd w:id="40"/>
      <w:r>
        <w:rPr>
          <w:rFonts w:ascii="Calibri" w:hAnsi="Calibri" w:cs="Calibri"/>
        </w:rPr>
        <w:t>ПРОИЗВОДИТЕЛЬ РАБОТ (ПРОРАБ)</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производственно-хозяйственной деятельностью участка. Обеспечивает выполнение производственных заданий по вводу объектов в эксплуатацию в установленные сроки и выполнению строительно-монтажных и пусконаладочных работ по всем количественным и качественным показателям с соблюдением проектов производства работ. Организует производство строительно-монтажных работ в соответствии с проектной документацией, строительными нормами и правилами, техническими условиями, техническими регламентами и другими нормативными документами. Обеспечивает соблюдение технологической последовательности производства строительно-монтажных работ на участке. Осуществляет мероприятия по повышению уровня механизации работ, внедрению новой техники, совершенствованию организации труда, снижению стоимости строительно-монтажных и пусконаладочных работ, экономному расходованию материалов. Проводит работу по распространению передовых приемов и методов труда. Обеспечивает получение технической документации на строительство объектов. Составляет заявки на строительные машины, транспорт, средства механизации, материалы, конструкции, детали, инструмент, инвентарь и обеспечивает их эффективное использование. Ведет учет выполненных работ, оформляет техническую документацию. Участвует в сдаче заказчикам законченных строительством объектов, отдельных этапов и комплексов работ по вводимым в строй объектам. Подготавливает фронт работ для субподрядных (специализированных) организаций и участвует в приемке от них выполненных работ. Оформляет допуски на право производства работ в охранных зонах. Устанавливает мастерам производственные задания по объемам строительно-монтажных и пусконаладочных работ, контролирует их выполнение. Инструктирует рабочих непосредственно на рабочем месте по безопасным методам выполнения работ. Обеспечивает применение технологической оснастки (лесов, подмостей, защитных приспособлений, креплений стенок котлованов и траншей, подкосов, кондукторов и других устройств), строительных машин, энергетических установок, транспортных средств и средств защиты работающих. Следит за соблюдением норм переноски тяжестей, чистоты и порядка на рабочих местах, в проходах и на подъездных путях, правильным содержанием и эксплуатацией подкрановых путей, обеспечением рабочих мест знаками безопасности. Организует приобъектное складское хозяйство и охрану материальных ценностей. Контролирует соблюдение рабочими инструкций по охране труда. Обеспечивает соблюдение работниками производственной и трудовой дисциплины, вносит предложения о наложении дисциплинарных взысканий на нарушителей. Оказывает помощь рационализаторам. Организует работу по повышению квалификации работников и проводит воспитательную работу в коллективе.</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касающиеся градостроительной деятельности и оплаты труда; распорядительные, методические и нормативные документы, касающиеся производственно-хозяйственной деятельности участка (объекта); организацию и технологию строительного производства; проектно-сметную документацию на строящиеся объекты; строительные нормы и правила, технические условия на производство и приемку строительно-монтажных и пусконаладочных работ; формы и методы производственно-хозяйственной деятельности на участке (объекте); нормы и расценки на выполняемые работы; порядок хозяйственных и финансовых взаимоотношений подрядной организации с заказчиками и субподрядчиками; систему производственно-технологической комплектации и диспетчеризации строительной организации; научно-технические достижения и опыт организации строительного производства; основы экономики, организации производства, труда и управления; правила внутреннего трудового распорядка;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"Гидротехническое строительство", "Теплогазоснабжение и вентиляция", "Водоснабжение и водоотведение", "Транспортное строительство" или высшее профессиональное техническое образование и профессиональная переподготовка по направлению профессиональной деятельности без предъявления требований к стажу работы либо среднее профессиональное (техническое) образование 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1" w:name="Par275"/>
      <w:bookmarkEnd w:id="41"/>
      <w:r>
        <w:rPr>
          <w:rFonts w:ascii="Calibri" w:hAnsi="Calibri" w:cs="Calibri"/>
        </w:rPr>
        <w:t>НАЧАЛЬНИК ОТДЕЛА КОНТРОЛЯ КАЧЕСТВА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проведение работ по контролю качества выпускаемой организацией продукции, выполнения работ (услуг) в соответствии с требованиями стандартов и технических условий, утвержденными образцами (эталонами) и технической документацией, условиями поставок и договоров, а также по укреплению производственной дисциплины, обеспечению производства качественной и конкурентоспособной продукцией. Организует разработку мероприятий по повышению качества продукции (работ, услуг), обеспечению их соответствия современному уровню развития науки и техники, потребностям внутреннего рынка, экспортным требованиям и т.п. Обеспечивает проверку поступающих в организацию материальных ресурсов (сырья, материалов, полуфабрикатов, комплектующих изделий), подготовку заключений о соответствии их качества стандартам и техническим условиям; операционный контроль на всех стадиях производственного процесса, контроль качества и комплектности готовой продукции, качества изготовленных в организации инструмента и технологической оснастки, а также правильности хранения в подразделениях организации и на складах сырья, материалов, полуфабрикатов, комплектующих изделий, готовой продукции. Руководит проведением мероприятий по повышению качества продукции (работ, услуг), подготовкой ее к государственной аттестации и сертификации, разработкой и внедрением системы управления качеством, стандартов и нормативов, показателей, регламентирующих качество продукции (работ, услуг), наиболее совершенных методов контроля, предусматривающих автоматизацию и механизацию контрольных операций, систем бездефектной сдачи продукции, неразрушающего контроля и др., созданию для этих целей специальных средств. Участвует в работе по определению номенклатуры измеряемых параметров и оптимальных норм точности измерений, по выбору необходимых средств их выполнения, осуществлению контроля за соблюдением нормативных сроков обновления продукции и подготовки ее к аттестации и сертификации. Организует проведение не предусмотренных технологическим процессом выборочных проверок качества готовой продукции, сырья, материалов, полуфабрикатов, комплектующих изделий, качества и состояния технологического оборудования и инструмента, условий производства, хранения и транспортировки продукции. Обеспечивает контроль за испытаниями готовых изделий и оформлением документов, удостоверяющих качество продукции (работ, услуг), подготовкой рекламаций при нарушениях поставщиками требований к качеству поставок, а также своевременной подготовкой методик и технологических инструкций по текущему контролю процесса изготовления продукции, за состоянием контрольно-измерительных средств в организации и своевременностью их представления для государственной поверки, за обеспечением служб контроля качества необходимой технической документацией. Возглавляет работу по анализу рекламаций, изучению причин возникновения дефектов и нарушений технологии производства, ухудшения качества работ, выпуска брака и продукции пониженных сортов, по разработке предложений по их устранению, а также контролю за осуществлением необходимых мер по повышению ответственности всех звеньев производства за выпуск продукции, соответствующей установленным требованиям. Организует работу по оформлению результатов контрольных операций, ведению учета показателей качества продукции, брака и его причин, составлению периодической отчетности о качестве выпускаемой продукции, выполняемых работ (услуг). Осуществляет руководство разработкой новых и пересмотром действующих стандартов, технических условий и других документов по стандартизации и сертификации, их внедрением в организации, обеспечивает проведение работ по повышению качества и конкурентоспособности продукции и услуг методами стандартизации, а также проведение обязательного нормализационного контроля технической документации. Организует планирование работ по стандартизации, нормализации и унификации, подготовку для включения в план по стандартизации, нормализации и унификации заданий по внедрению новых прогрессивных стандартов на строительную продукцию и по уровню стандартизации и унификации разрабатываемых в организации проектов. Руководит изучением технического уровня строительной продукции и результатов эксплуатации стандартизованных и унифицированных отдельных элементов, проведением экспертизы проектов изделий по оценке уровня их стандартизации и унификации. Организует систематическую проверку применяемых в организации стандартов, технических условий и других документов по стандартизации и сертификации с целью обеспечения соответствия их показателей современному уровню развития науки и техники, требованиям внутреннего рынка, экспортным требованиям. Участвует в подготовке предложений о необходимости изменений утверждаемых в организации стандартов и технических условий, изменений, вносимых в техническую документацию, а также рекомендаций, направляемых в соответствующую базовую (головную) организацию, по пересмотру или отмене устаревших централизованно разработанных документов по стандартизации, внедрению прогрессивных форм, методов и систем стандартизации. Руководит составлением технических заданий на подготовку проектов стандартов, заявок на проведение сертификации. Организует работу по определению экономической эффективности мероприятий по стандартизации и сертификации, по внедрению в организации утвержденных стандартов, технических условий и других документов по стандартизации и сертификации. Обеспечивает участие отдела в разработке мероприятий по подготовке продукции к государственной аттестации и сертификации, в опытно-конструкторских и экспериментальных работах, необходимых для разработки стандартов, в изучении передового отечественного и зарубежного опыта в области стандартизации и сертификации, в реализации рекомендаций международных организаций по стандартизации и сертификации. Осуществляет контроль за изготовлением и испытаниями опытных образцов стандартизованных и унифицированных изделий, деталей, за выполнением подразделениями организации заданий по стандартизации и подготовке к проведению сертификации продукции и услуг, осуществляет оказание им необходимой методической помощи по разработке и применению стандартов, технических условий и других документов по стандартизации и сертификации. Организует обмен опытом разработки и применения стандартов, выставки, семинары, конференции по вопросам стандартизации и сертификации, подготовку для представления в отраслевой орган научно-технической информации информационных материалов о стандартах, разработанных в организации, а также заключений на проекты нормативно-технической документации, поступающие на отзыв от сторонних организаций. Руководит работой по учету стандартов, а также по анализу применяемости стандартизованных и унифицированных деталей и отдельных элементов, обеспечению подразделений организации документацией по стандартизации и сертификации, информацией о наличии стандартов, их изменении и аннулировании. Осуществляет контроль за правильностью ведения библиотеки стандартов, хранения контрольных экземпляров документов по стандартизации, своевременностью внесения изменений в стандарты и изъятия отмененной документации. Консультирует специалистов организации по вопросам стандартизации и сертификации. Обеспечивает своевременное ведение учета и отчетности по стандартизации в организации.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распорядительные, методические и нормативные документы по управлению качеством строительной продукции; систему государственного надзора, межведомственного и ведомственного контроля за качеством строительной продукции; системы, методы и средства технического контроля; технологию производства строительной продукции; действующие в строительстве и в организации регламенты, стандарты, нормы и правила, технические условия; порядок проведения сертификации продукции (работ, услуг); порядок предъявления и рассмотрения рекламаций по качеству сырья, материалов, комплектующих изделий и готовой строительной продукции; правила проведения испытаний и приемки строительной продукции; организацию учета, порядок и сроки составления отчетности о качестве строительной продукции; опыт передовых отечественных и зарубежных предприятий по достижению высоких показателей качества продукции и организации его контроля;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"Механическое оборудование и технологические комплексы предприятий строительных материалов, изделий и конструкций" (для предприятий промышленности строительных материалов), "Производство строительных материалов, изделий и конструкций" и профессиональная переподготовка по направлению "Управление качеством", "Управление качеством в строительстве";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42" w:name="Par281"/>
      <w:bookmarkEnd w:id="42"/>
      <w:r>
        <w:rPr>
          <w:rFonts w:ascii="Calibri" w:hAnsi="Calibri" w:cs="Calibri"/>
        </w:rPr>
        <w:t>4.2.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3" w:name="Par283"/>
      <w:bookmarkEnd w:id="43"/>
      <w:r>
        <w:rPr>
          <w:rFonts w:ascii="Calibri" w:hAnsi="Calibri" w:cs="Calibri"/>
        </w:rPr>
        <w:t>ИНЖЕНЕР-ТЕХНОЛОГ СТРОИТЕЛЬНОЙ ОРГАНИЗАЦИИ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применяя средства автоматизации проектирования, и внедряет прогрессивные технологические процессы, оборудование и технологическую оснастку, средства автоматизации и механизации, оптимальные режимы производства выпускаемой строительной организацией продукции и все виды различных по сложности работ, обеспечивая производство конкурентоспособной строительной продукции и сокращение материальных и трудовых затрат на ее изготовление. Устанавливает порядок выполнения работ и пооперационный маршрут обработки деталей и сборки изделий. Составляет планы размещения оборудования, технического оснащения и организации рабочих мест, рассчитывает производственные мощности и загрузку оборудования. Участвует в разработке технически обоснованных норм времени (выработки), линейных и сетевых графиков, в отработке конструкций изделий на технологичность, рассчитывает нормативы материальных затрат (нормы расхода сырья, полуфабрикатов, материалов, инструментов, технологического топлива, энергии), экономическую эффективность проектируемых технологических процессов. Разрабатывает технологические нормативы, инструкции, схемы сборки, маршрутные карты, карты технического уровня и качества выпускаемой продукции и другую технологическую документацию, вносит изменения в техническую документацию в связи с корректировкой технологических процессов и режимов производства. Согласовывает разработанную документацию с подразделениями организации. Разрабатывает технические задания на проектирование специальной оснастки, инструмента и приспособлений, предусмотренных технологией, технические задания на производство нестандартного оборудования, средств автоматизации и механизации. Принимает участие в разработке управляющих программ (для оборудования с числовым программным управлением), в отладке разработанных программ, корректировке их в процессе доработки, составлении инструкций по работе с программами. Проводит патентные исследования и определяет показатели технического уровня проектируемых объектов техники и технологии. Участвует в проведении экспериментальных работ по освоению новых технологических процессов и внедрению их в производство, в составлении заявок на изобретения и промышленные образцы, а также в разработке программ совершенствования организации труда, внедрения новой техники, организационно-технических мероприятий по своевременному освоению производственных мощностей, совершенствованию технологии и контролирует их выполнение. Осуществляет контроль за соблюдением технологической дисциплины в цехах и правильной эксплуатацией технологического оборудования. Изучает передовой отечественный и зарубежный опыт в области технологии производства, разрабатывает и принимает участие в реализации мероприятий по повышению эффективности производства, направленных на сокращение расхода материалов, снижение трудоемкости, повышение производительности труда. Анализирует причины брака и выпуска продукции низкого качества и пониженных сортов, принимает участие в разработке мероприятий по их предупреждению и устранению, а также в рассмотрении поступающих рекламаций на выпускаемую организацией продукцию. Разрабатывает методы технического контроля и испытания продукции. Участвует в составлении патентных и лицензионных паспортов, заявок на изобретения и промышленные образцы. Рассматривает рационализаторские предложения по совершенствованию технологии производства и дает заключения о целесообразности их использования.</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градостроительной деятельности; распорядительные, методические и нормативные документы по технологической подготовке строительного производства, по разработке и оформлению технической документации; конструкцию строительных изделий или состав строительной продукции, на которые проектируется технологический процесс; технологию производства продукции, выпускаемой строительной организацией, перспективы технического развития строительной организации; системы и методы проектирования технологических процессов и режимов строительной организации; основное технологическое оборудование и принципы его работы; технические характеристики и экономические показатели лучших отечественных и зарубежных технологий, аналогичных проектируемым строительной организацией; типовые технологические процессы и режимы производства; технические требования, предъявляемые к сырью, материалам, готовой строительной продукции; регламенты, стандарты, строительные нормы и правила, технические условия на выпускаемую продукцию; нормативы расхода сырья, материалов, топлива, энергии; виды брака и способы его предупреждения; основы систем автоматизированного проектирования; порядок и методы проведения патентных исследований; основы изобретательства; методы анализа технического уровня объектов техники и технологии; назначение, виды, правила эксплуатации современных средств вычислительной техники, коммуникаций и связи; основные требования организации труда при проектировании технологических процессов; опыт передовых отечественных и зарубежных предприятий в области прогрессивной технологии производства продукции, аналогичной выпускаемой строительной организацией; основные научно-технические проблемы и перспективы развития строительной науки, строительства и смежных областей техники; методы системного анализа при решении научно-технических, организационно-технических и конструкторско-технологических задач в области промышленного и гражданского строительства; методы проведения теоретических и экспериментальных исследований с использованием современного оборудования и средств вычислительной техники; методы архитектурно-строительного проектирования и его физико-технические основы; принципы объемно-планировочных, композиционных и конструктивных решений зданий и сооружений; основы унификации, типизации и стандартизации; эффективные проектные решения, отвечающие требованиям перспективного развития строительной отрасли, в том числе с использованием систем автоматизированного проектирования (далее - САПР); социальные, экономические, экологические и технические последствия принимаемых решений; методы разработки технических заданий на новое строительство, расширение и реконструкцию зданий и сооружений промышленного и гражданского назначения; методы моделирования, планирования и подготовки строительного производства; принципы и методы менеджмента и маркетинга; методы использования математических моделей, элементов прикладного математического обеспечения САПР в решении проектно-конструкторских и технологических задач; методы расчетов зданий и сооружений, их оснований и фундаментов, способы оформления технических решений на чертежах; методы испытания физико-механических свойств строительных материалов, изделий, конструкций и грунтов; методы выполнения геодезической съемки и метрологических измерений; методы выполнения общестроительных и специальных инженерных работ; средства контроля за состоянием окружающей среды; экономико-математические методы при выполнении инженерно-экономических расчетов и в процессе управлением производством; методы разработки производственных программ и плановых заданий, способы анализа их выполнения; оптимальные процессы эксплуатации зданий и сооружений, способы диагностики их технического состояния; методы планирования и производства ремонтных работ; методы организации производства и руководства работой трудового коллектива на основе прогрессивных методов управления; способы контроля за технологической и трудовой дисциплиной в условиях производства; основы экономики; организацию производства;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Инженер-технолог I категории - высшее профессиональное образование по специальности "Строительство", "Промышленное и гражданское строительство", "Гидротехническое строительство", "Производство строительных материалов, изделий и конструкций", "Теплогазоснабжение и вентиляция", "Водоснабжение и водоотведение", "Транспортное строительство"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в должности инженера-технолога II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Инженер-технолог II категории - высшее профессиональное образование по специальности "Строительство", "Промышленное и гражданское строительство", "Гидротехническое строительство", "Производство строительных материалов, изделий и конструкций", "Теплогазоснабжение и вентиляция", "Водоснабжение и водоотведение", "Транспортное строительство" или высшее профессиональное техническое образование и профессиональная переподготовка по направлению профессиональной деятельности; стаж работы в должности инженера-технолога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Инженер-технолог - высшее профессиональное образование по специальности "Строительство", "Промышленное и гражданское строительство", "Гидротехническое строительство", "Производство строительных материалов, изделий и конструкций", "Теплогазоснабжение и вентиляция", "Водоснабжение и водоотведение", "Транспортное строительство" или высшее профессиональное техническое образование и профессиональная переподготовка по направлению профессиональной деятельности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в должности техника-технолога 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4" w:name="Par292"/>
      <w:bookmarkEnd w:id="44"/>
      <w:r>
        <w:rPr>
          <w:rFonts w:ascii="Calibri" w:hAnsi="Calibri" w:cs="Calibri"/>
        </w:rPr>
        <w:t>МЕХАНИК</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работу всех видов оборудования, правильную эксплуатацию, своевременный качественный ремонт и техническое обслуживание, проведение работ по его модернизации и повышение экономичности ремонтного обслуживания оборудования. Осуществляет технический надзор за состоянием и ремонтом защитных устройств на механическом оборудовании, зданий и сооружений цеха. Организует подготовку календарных планов (графиков) осмотров, проверок и ремонта оборудования, заявок на централизованное выполнение капитальных ремонтов, на получение необходимых для планово-предупредительных и текущих ремонтов материалов, запасных частей, инструмента и т.п., составление паспортов на оборудование, спецификаций на запасные части и другой технической документации. Участвует в приемке и установке нового оборудования, проведении работ по проведению специальной оценки условий труда и рационализации рабочих мест, модернизации и замене малоэффективного оборудования высокопроизводительным, во внедрении средств механизации тяжелых ручных и трудоемких работ. Организует учет всех видов оборудования, а также оборудования, отработавшего амортизационный срок и морально устаревшего, подготовку документов на его списание. Изучает условия работы оборудования, отдельных деталей и узлов с целью выявления причин их преждевременного износа, осуществляет анализ причин и продолжительности простоев, связанных с техническим состоянием оборудования. Разрабатывает и внедряет прогрессивные методы ремонта и восстановления узлов и деталей механизмов, а также мероприятия по увеличению сроков службы оборудования, сокращению его простоев и повышению сменности, предупреждению аварий и производственного травматизма, снижению трудоемкости и себестоимости ремонта, улучшению его качества. Подготавливает для предъявления органам государственного надзора подъемные механизмы и другие объекты государственного надзора. Осуществляет техническое руководство смазочно-эмульсионным хозяйством, внедряет прогрессивные нормы расхода смазочных и обтирочных материалов, организует регенерацию отработанных масел. Участвует в проверке оборудования цеха на техническую точность, в установлении оптимальных режимов работы оборудования, способствующих его эффективному использованию, в разработке инструкций по технической эксплуатации, смазке оборудования и уходу за ним, по безопасному ведению ремонтных работ. Рассматривает рационализаторские предложения и изобретения, касающиеся ремонта и модернизации оборудования, дает заключения по ним, обеспечивает внедрение принятых предложений. Организует учет выполнения работ по ремонту и модернизации оборудования, контролирует их качество, а также правильность расходования материальных ресурсов, отпущенных на эти цели. Обеспечивает соблюдение правил по охране труда, требований экологической безопасности при производстве ремонтных работ. Руководит работниками подразделений предприятия, осуществляющими ремонт оборудования и поддержание его в работоспособном состоянии.</w:t>
      </w:r>
    </w:p>
    <w:p w:rsidR="00DF27D8" w:rsidRDefault="00DF27D8">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7" w:history="1">
        <w:r>
          <w:rPr>
            <w:rFonts w:ascii="Calibri" w:hAnsi="Calibri" w:cs="Calibri"/>
            <w:color w:val="0000FF"/>
          </w:rPr>
          <w:t>Приказа</w:t>
        </w:r>
      </w:hyperlink>
      <w:r>
        <w:rPr>
          <w:rFonts w:ascii="Calibri" w:hAnsi="Calibri" w:cs="Calibri"/>
        </w:rPr>
        <w:t xml:space="preserve"> Минтруда России от 12.02.2014 N 96)</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методические, нормативные документы по организации ремонта оборудования, зданий, сооружений; организацию ремонтной службы в строительной организации; Единую систему планово-предупредительного ремонта и рациональной эксплуатации технологического оборудования; перспективы технического развития организации; технические характеристики, конструктивные особенности, назначение, режимы работы и правила эксплуатации оборудования строительной организации; организацию и технологию ремонтных работ; методы монтажа, регулировки и наладки оборудования; основы технологии производства продукции строительной организации; порядок составления паспортов на оборудование, инструкций по эксплуатации, ведомостей дефектов, спецификаций и другой технической документации; правила сдачи оборудования в ремонт и приема после ремонта; организацию смазочно-эмульсионного хозяйства; требования рациональной организации труда при эксплуатации, ремонте и модернизации оборудования; передовой отечественный и зарубежный опыт ремонтного обслуживания; назначение, устройство, области применения, технологические возможности и условия безопасной работы строительных и подъемно-транспортных машин, средств малой механизации, ручного механизированного инструмента, оборудования для производства строительных материалов и изделий; основные положения строительного производства, методы возведения зданий и сооружений с применением средств механизации, роботизации и манипуляторов; режимы работы электрооборудования, применяемого в строительных машинах и механизмах, электроприводов переменного и постоянного тока, способы и аппаратуру управления; системы кранового, экскаваторного и других электроприводов, используемых в строительстве и производстве строительных материалов и изделий; системы контроля, автоматического, автоматизированного и роботизированного управления технологическими процессами в строительстве, производстве строительных материалов и изделий, сетях инженерного обеспечения городов, зданий и сооружений; назначение и принцип работы основных технических средств автоматизации и роботизации; основы комплексной механизации, формирования оптимальных комплексов и комплексов машин для различных видов строительных работ и объектов строительства; основные положения теории надежности; количественные характеристики показателей надежности, методы их прогнозирования и обеспечения надежности при эксплуатации; основы организации, управления и планирования механизации работ в строительстве; способы организации выполнения работ; методы оптимизации распределения ресурсов и управления запасами, оценки эффективности процессов организации, планирования и управления; методы проектирования механических приводов и универсальных деталей и узлов в строительных машинах и оборудовании; методы расчета строительных и подъемно-транспортных машин, технологических комплексов и линий, выбора систем и средств автоматизации и роботизации технологических процессов; методы определения количественных характеристик показателей надежности машин и средств автоматизации, показателей ремонтопригодности машин и резервирования, испытания машин и их элементов на надежность; методы выбора параметров и типа электродвигателей, схем и аппаратуры управления электроприводом в зависимости от эксплуатационных требований, подбора электрооборудования и его установки с учетом требований электробезопасности; методы разработки функциональных схем автоматического управления технологическими процессами, строительными машинами и комплексами и контроля за их работой; методы оптимального проектирования, формирования и использования комплектов, комплексов и парков машин на основе формализации и компьютеризации процесса комплексной механизации строительства и расчета экономической эффективности этого процесса; методы планирования и управления выполнением механизированных работ, оценки эффективности процессов организации, управления и планирования этих работ в строительстве, основы экономики, организации производства, труда и управления; основы трудового законодательства; основы экологического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"Механизация и автоматизация строительства" или высшее профессиональное техническое образование и профессиональная переподготовка по направлению профессиональной деятельности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по направлению профессиональной деятельности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5" w:name="Par299"/>
      <w:bookmarkEnd w:id="45"/>
      <w:r>
        <w:rPr>
          <w:rFonts w:ascii="Calibri" w:hAnsi="Calibri" w:cs="Calibri"/>
        </w:rPr>
        <w:t>ИНЖЕНЕР ПО КАЧЕСТВУ</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выполнение заданий по повышению качества выпускаемой продукции, выполняемых работ (услуг), осуществляет контроль за деятельностью подразделений строительной организации по обеспечению соответствия продукции, работ (услуг) современному уровню развития науки и техники, требованиям потребителей на внутреннем рынке, а также экспортным требованиям. Участвует в разработке, совершенствовании и внедрении системы управления качеством, создании стандартов и нормативов качественных показателей, контролирует их соблюдение. Анализирует информацию, полученную на различных этапах производства продукции, работ (услуг), показатели качества, характеризующие разрабатываемую и выпускаемую продукцию, работы (услуги) и принимает меры по предотвращению выпуска продукции, производства работ (услуг), не соответствующих установленным требованиям. Рассматривает и анализирует рекламации и претензии к качеству продукции, работ (услуг), готовит заключения и ведет переписку по результатам их рассмотрения. Изучает причины, вызывающие ухудшение качества продукции (работ, услуг), выпуск брака, участвует в разработке и внедрении мероприятий по их устранению. Подготавливает заключения о соответствии качества поступающих в организацию сырья, материалов, полуфабрикатов, комплектующих изделий стандартам, техническим условиям и оформляет документы для предъявления претензий поставщикам. Изучает передовой отечественный и зарубежный опыт по разработке и внедрению систем управления качеством. Принимает участие в создании стандартов организации по управлению качеством, в работах по подготовке продукции к сертификации и аттестации, в подготовке мероприятий, связанных с внедрением стандартов и технических условий на выпускаемую организацией продукцию, а также в разработке и внедрении наиболее совершенных систем и методов контроля, предусматривающих автоматизацию и механизацию контрольных операций и создание необходимых для этих целей средств, в том числе средств неразрушающего контроля. Принимает участие в разработке методик и инструкций по текущему контролю качества работ в процессе изготовления продукции, в испытаниях готовых изделий и оформлении документов, удостоверяющих их качество. Разрабатывает и организует выполнение мероприятий по результатам государственного надзора, межведомственного и вневедомственного контроля за внедрением и соблюдением стандартов и технических условий по качеству продукции, подготовке продукции к сертификации и аттестации. Ведет учет и составляет отчетность о деятельности организации по управлению качеством продукции.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управлению качеством продукции; систему государственного надзора, межведомственного и ведомственного контроля за качеством продукции; технологические процессы и режимы производства; основные технологические и конструктивные данные выпускаемой продукции; действующие в строительной отрасли стандарты и технические условия на выпускаемую продукцию, работы (услуги); виды производственного брака, методы его предупреждения и устранения; порядок предъявления и рассмотрения рекламаций по качеству сырья, материалов, полуфабрикатов, комплектующих изделий и готовой продукции; требования, предъявляемые к технической документации, сырью, материалам, полуфабрикатам, комплектующим изделиям и готовой продукции, системы, методы и средства контроля их качества; правила проведения испытаний и приемки продукции; порядок подготовки промышленной продукции к сертификации и аттестации; организацию учета, порядок и сроки составления отчетности о качестве продукции;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I категории - высшее профессиональное образование по специальности "Строительство", "Промышленное и гражданское строительство" и профессиональная переподготовка по направлению "Управление качеством в строительстве"; стаж работы в должности инженера по качеству II категории не менее 3 лет; повышение квалификации не реже одного раза в 5 лет;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II категории - высшее профессиональное образование по специальности "Строительство", "Промышленное и гражданское строительство" и профессиональная переподготовка по направлению "Управление качеством в строительстве"; стаж работы в должности инженера по качеству или других инженерно-технических должностях, замещаемых специалистами с высшим профессиональным образованием, не менее 3 лет; повышение квалификации не реже одного раза в 5 лет;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 высшее профессиональное образование по специальности "Строительство", "Промышленное и гражданское строительство" и профессиональная переподготовка по направлению "Управление качеством в строительстве"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в должности техника 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6" w:name="Par308"/>
      <w:bookmarkEnd w:id="46"/>
      <w:r>
        <w:rPr>
          <w:rFonts w:ascii="Calibri" w:hAnsi="Calibri" w:cs="Calibri"/>
        </w:rPr>
        <w:t>ИНЖЕНЕР ПО СТРОИТЕЛЬНОМУ КОНТРОЛЮ</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от лица заказчика строительный контроль за выполнением строительно-монтажных работ и приемку законченных объектов от подрядных строительных организаций. Контролирует ход выполнения планов капитального строительства, соответствие объемов, сроков и качества строительно-монтажных работ, а также качества применяемых материалов, изделий, конструкций утвержденной проектно-сметной документации, рабочим чертежам, строительным нормам и правилам, стандартам, техническим условиям, правилам по охране труда. Участвует в решении вопросов о внесении в проекты изменений в связи с внедрением более прогрессивных технологических процессов, объемно-планировочных и конструктивных решений, обеспечивающих снижение стоимости и улучшение технико-экономических показателей объектов строительства и реконструкции. Принимает участие в рассмотрении и согласовании возникающих в ходе строительства изменений проектных решений, решает вопросы по замене при необходимости материалов, изделий, конструкций (без снижения качества строительных объектов). Изучает причины, вызывающие срывы сроков и ухудшение качества строительно-монтажных работ, принимает меры по их предупреждению и устранению. Осуществляет техническую приемку законченных строительно-монтажных работ и объектов, оформляет необходимую техническую документацию. Участвует в работе комиссий по приемке строительных объектов и сдаче их в эксплуатацию. Контролирует качество устранения строительными организациями недоделок, дефектов в установленные сроки. Ведет учет законченных строительно-монтажных работ и подготавливает необходимые данные для составления отчетности о выполнении планов капитального строительства.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выполнению строительно-монтажных работ; перспективы технического развития организации; технические условия и графики выполнения строительно-монтажных работ; стандарты, технические условия на строительные материалы, детали, конструкции; строительные нормы и правила; основы технологии производства и способы ведения строительно-монтажных работ; порядок приемки объектов, законченных строительством, и методы контроля их качества; порядок оформления проектно-сметной и другой технической документации; передовой отечественный и зарубежный опыт выполнения строительно-монтажных работ; виды новых строительных материалов, изделий, конструкции; основы экономики, организации производства, труда и управления; основы законодательства об охране окружающей среды;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строительному контролю I категории - высшее профессиональное образование по специальности "Строительство", "Промышленное и гражданское строительство" и профессиональная переподготовка по направлению "Государственный строительный надзор и строительный контроль"; стаж работы в должности инженера по надзору за строительством II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строительному контролю II категории - высшее профессиональное образование по специальности "Строительство", "Промышленное и гражданское строительство" и профессиональная переподготовка по направлению "Государственный строительный надзор и строительный контроль"; стаж работы в должности инженера по строительному контролю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строительному контролю - высшее профессиональное образование по специальности "Строительство", "Промышленное и гражданское строительство"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и сертификата соответствия специалиста либо среднее профессиональное техническое образование и стаж работы в должности техника I категории или в других инженерно-технических должностях, замещаемых специалистами со средним профессиональным образованием,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47" w:name="Par317"/>
      <w:bookmarkEnd w:id="47"/>
      <w:r>
        <w:rPr>
          <w:rFonts w:ascii="Calibri" w:hAnsi="Calibri" w:cs="Calibri"/>
        </w:rPr>
        <w:t>5. ПРОЕКТИРОВАНИЕ</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48" w:name="Par319"/>
      <w:bookmarkEnd w:id="48"/>
      <w:r>
        <w:rPr>
          <w:rFonts w:ascii="Calibri" w:hAnsi="Calibri" w:cs="Calibri"/>
        </w:rPr>
        <w:t>5.1.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49" w:name="Par321"/>
      <w:bookmarkEnd w:id="49"/>
      <w:r>
        <w:rPr>
          <w:rFonts w:ascii="Calibri" w:hAnsi="Calibri" w:cs="Calibri"/>
        </w:rPr>
        <w:t>ГЛАВНЫЙ ИНЖЕНЕР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техническое руководство проектно-изыскательскими работами при проектировании объекта и авторский надзор за его строительством, вводом в действие и освоением проектных мощностей. На основе использования новейших достижений науки и техники, наиболее целесообразных и экономичных проектных решений обеспечивает высокий технико-экономический уровень проектируемых объектов. Принимает меры, направленные на повышение качества проектно-сметной документации и сокращение расхода материальных ресурсов при строительстве объектов, снижение стоимости их эксплуатации на основе улучшения качества проектных, градостроительных и архитектурно-планировочных решений. Готовит данные для заключения договоров с заказчиками на разработку (передачу) научно-технической продукции, в том числе обоснования договорных цен. Участвует в работе комиссий по выбору площадок (трасс) для строительства, в подготовке заданий на проектирование и в организации инженерных обследований для разработки проектно-сметной и другой технической документации. Организует ее разработку по закрепленным за ним объектам, участвует в составлении комплексных планов-графиков выполнения научно-исследовательских, проектных, конструкторских и технологических работ для объектов, на которых будут применяться новые технологические процессы и оборудование с длительным циклом разработки, конструирования и изготовления. Составляет календарные планы выпуска научно-технической продукции. Разрабатывает предложения о составе разработчиков проекта, распределяет между ними задания по разделам и частям проекта, объемы и стоимость работ. Формирует задания субподрядным организациям на выполнение поручаемых им работ и обеспечивает эти организации необходимыми исходными данными. Решает вопросы, возникающие у них в процессе разработки документации. Осуществляет контроль за техническим уровнем принимаемых проектных, градостроительных и архитектурно-планировочных решений, экономичным расходованием средств на проектно-изыскательские работы, сроками разработки проектно-сметной документации. Гарантирует соответствие разработанной проектно-сметной документации государственным стандартам, нормам, правилам и инструкциям. Обеспечивает проверку на патентную чистоту и патентоспособность впервые примененных в проекте или разработанных для него технологических процессов, оборудования, приборов, конструкций, материалов и изделий. Проводит защиту проекта в вышестоящих организациях и органах экспертизы. Участвует в рассмотрении и согласовании генеральной подрядной строительной организацией проектно-сметной документации. Решает вопросы, возникающие в процессе проектирования строительства, ввода в действие объекта, освоения проектных мощностей. Организует работу по устранению обнаруженных дефектов проектно-сметной и другой технической документации, а также по учету расходования утвержденных смет. Подготавливает предложения руководству проектной организации и заказчику о внесении в рабочую документацию изменений, связанных с введением новых нормативных документов, с учетом фактического состояния строительства. Согласовывает обоснованные отступления от действующих норм, правил, инструкций с органами государственного надзора и другими организациями, утвердившими их. Обеспечивает анализ и обобщение опыта проектирования, строительства и эксплуатации построенных объектов и подготовку на этой основе предложений по повышению технического и экономического уровня проектных решений. Подготавливает отзывы и заключения на рационализаторские предложения и изобретения, проекты стандартов, технических условий и других нормативных документов, связанных с проектированием и строительством. Принимает участие в экспертизе проектов, подготовке публикаций и составлении заявок на изобретения, в работе семинаров и конференций по своей специальности.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градостроительства; распорядительные, методические и нормативные документы по проектированию, строительству и эксплуатации объектов; перспективы развития архитектурно-строительного проектирования; методы проектирования; организацию, планирование и экономику проектирования и инженерных изысканий; передовой отечественный и зарубежный опыт проектирования и строительства; основы стандартизации, сертификации и патентоведения; технические, экономические, экологические и социальные требования, предъявляемые к проектируемым объектам; требования к организации труда при проектировании объектов различного назначения; строительные нормы и правила; современные технические средства проектирования и выполнения вычислительных работ; стандарты, технические условия и другие нормативные документы по разработке и оформлению проектно-сметной и другой технической документации; порядок заключения и исполнения договоров на создание (передачу) научно-технической продукции; экономику и организацию строительства; авторское право; виды средств автоматизации проектных работ;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8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0" w:name="Par327"/>
      <w:bookmarkEnd w:id="50"/>
      <w:r>
        <w:rPr>
          <w:rFonts w:ascii="Calibri" w:hAnsi="Calibri" w:cs="Calibri"/>
        </w:rPr>
        <w:t>ГЛАВНЫЙ КОНСТРУКТОР ПРОЕКТА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разработкой комплексных проектов на всех стадиях и этапах выполнения работ, обеспечивая при этом их экономическую эффективность и конкурентоспособность, высокий технический уровень, эксплуатационные удобства, соответствие требованиям технической эстетики и наиболее экономичной технологии производства в условиях рыночной экономики. Организует проведение необходимых исследований и экспериментальных работ, а также внедрение результатов законченных разработок, обеспечивает составление технико-экономических обоснований проектов, технических заданий и предложений на проектирование, их согласование с заказчиками, выдачу утвержденных технических заданий подразделениям-исполнителям, рассматривает, согласовывает и утверждает разрабатываемую ими техническую документацию. Осуществляет техническое и методическое руководство проектированием, увязку всех частей проектов, координирует выполнение работ по всему комплексу проектов. Непосредственно участвует в исследовании, проектировании и конструировании, разрабатывая разделы (части) проекта по своей специальности. Обеспечивает соблюдение требований и нормативов по организации труда при проектировании новых и реконструкции действующих предприятий, разработке технологических процессов и оборудования, охраны окружающей среды. Осуществляет меры по сокращению сроков и стоимости проектных работ, а также объемов технической документации за счет применения прогрессивных методов проектирования, использования типовых и повторного применения экономичных типовых конструкций и деталей, стандартизованных и унифицированных деталей и узлов, а также вычислительной техники, передовых способов копирования и размножения технической документации. Возглавляет работу по оценке надежности, долговечности, работоспособности, технологичности, материалоемкости комплекса, точности инженерных расчетов. Обеспечивает комплектность технической документации, соответствие проекта техническим заданиям, соблюдение патентной чистоты и высокий уровень унификации, стандартизации и сертификации разрабатываемых изделий, соответствие принятого в проекте оборудования, комплектующих изделий и материалов действующим стандартам, техническим условиям, номенклатуре изделий, выпускаемых отечественной промышленностью, требованиям организации труда, нормам техники безопасности, производственной санитарии и противопожарной защиты. Организует экспериментальную проверку и исследование новых технических решений для обоснования выбранных параметров конструкций. Обеспечивает составление технических описаний и инструкций по эксплуатации проектируемых изделий, а также технических условий, программ и методик проведения испытаний и другой конструкторской документации. Руководит проведением испытаний создаваемых конструкций, их совершенствованием после испытаний и осуществляет авторский надзор при изготовлении опытных образцов (партий) на предприятиях-изготовителях. Представляет на утверждение и защищает разработанные проекты перед руководством организации, вышестоящими органами, заказчиками и органами экспертизы. Утверждает изменения, вносимые в комплексный проект, чертежи и другую конструкторскую документацию. Подготавливает предложения по оформлению заявок на изобретения и открытия. Изучает новейшие достижения отечественной и зарубежной науки и техники с целью их использования при проектировании. Руководит подготовкой отзывов и заключений на научно-техническую документацию, поступающую от сторонних организаций, на наиболее сложные рационализаторские предложения и изобретения, а также на проекты стандартов и технических условий.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перспективы развития архитектурно-строительного проектирования; организацию и планирование проектных и конструкторских работ; методы проектирования и конструирования; технические требования, предъявляемые к разрабатываемым конструкциям, условия их монтажа и технической эксплуатации, технологию производства; Единую систему конструкторской документации и другие распорядительные документы по разработке и оформлению технической документации; порядок составления технико-экономических обоснований и расчетов экономической эффективности проектно-конструкторских разработок; требования организации труда к проектно-конструкторским разработкам; основы технической эстетики и художественного конструирования; методы проведения технических расчетов, оценки качества проектов и разработок; виды современных технических средств проектирования и выполнения вычислительных работ, копирования и размножения конструкторской документации; передовой отечественный и зарубежный опыт конструирования аналогичных изделий; основы стандартизации и сертификации; основы патентоведения; экономику, организацию труда, производства и управления; авторское право;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по проектированию или научно-педагогической работы в соответствующей области знаний не менее 8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1" w:name="Par333"/>
      <w:bookmarkEnd w:id="51"/>
      <w:r>
        <w:rPr>
          <w:rFonts w:ascii="Calibri" w:hAnsi="Calibri" w:cs="Calibri"/>
        </w:rPr>
        <w:t>ЗАВЕДУЮЩИЙ КОНСТРУКТОРСКИМ ОТДЕЛОМ</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проектно-конструкторскими работами, проводимыми в отделе. Осуществляет мероприятия по повышению эффективности и конкурентоспособности разработок, сокращению сроков и стоимости проектирования, сокращению объемов технической документации за счет применения прогрессивных методов проектирования, использования типовых и повторного применения экономичных проектов, стандартизованных и унифицированных деталей и узлов, вычислительной техники, передовых способов копирования и размножения конструкторской документации. Организует разработку перспективных и годовых планов проектно-конструкторских работ, контролирует их выполнение. Руководит работой по технико-экономическому обоснованию разрабатываемых проектов. Определяет совместно с другими подразделениями объемы работ по проектированию, перечень исходной документации и других данных, необходимых для качественного и своевременного выполнения проектно-конструкторских работ. Организует разработку технических заданий на проектирование, согласовывает с заказчиками, представляет на утверждение и защищает разработанные эскизные, технические и рабочие проекты перед руководством организации, вышестоящими органами и заказчиками. Возглавляет проведение исследовательских работ по изысканиям новых технических решений и их экспериментальной проверке для обоснования выбранных параметров конструкции. Обеспечивает качество и надежность, высокий уровень стандартизации и унификации конструкций, соблюдение патентной чистоты, требований и нормативов по организации труда в разрабатываемых проектах. Координирует разработку конструкторской документации структурными подразделениями организации и обеспечивает своевременное внесение изменений и дополнений в проекты в соответствии с решениями экспертных и утверждающих инстанций. Организует проведение поисковых разработок по определению перспективных направлений развития исследовательских и проектно-конструкторских работ, стендовых и промышленных испытаний разрабатываемых конструкций, их доводку и передачу в серийное производство. Руководит подготовкой материалов для заключения договоров и соглашений на привлечение сторонних организаций для выполнения контрагентных работ. Подготавливает предложения по оформлению заявок на изобретения и открытия. Изучает и обобщает новейшие достижения отечественной и зарубежной науки и техники с целью их использования при проектировании. Содействует развитию рационализации и изобретательства, творческой инициативы работников, повышению научного уровня и квалификации работников отдела. Дает отзывы и заключения на научно-техническую документацию, поступающую от сторонних организаций, на наиболее сложные рационализаторские предложения и изобретения, а также на проекты стандартов и технических условий. Руководит работниками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направления и тематики проводимых конструкторским отделом проектно-конструкторских работ, организацию и планирование проектных и конструкторских работ; методы проектирования и конструирования; технические требования, предъявляемые к разрабатываемым конструкциям, условия их монтажа и технической эксплуатации, технологию их производства; единую систему конструкторской документации и другие руководящие документы по разработке и оформлению технической документации; порядок составления технико-экономических обоснований и расчетов экономической эффективности проектно-конструкторских разработок; требования организации труда к проектно-конструкторским разработкам; основы технической эстетики и художественного конструирования; виды современных технических средств проектирования и выполнения вычислительных работ, копирования и размножения конструкторской документации; передовой отечественный и зарубежный опыт конструирования аналогичных изделий; основы стандартизации и сертификации; основы патентоведения; экономику, организацию труда, производства и управления; авторское право;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по проектированию или научно-педагогической работы в соответствующей области знаний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2" w:name="Par339"/>
      <w:bookmarkEnd w:id="52"/>
      <w:r>
        <w:rPr>
          <w:rFonts w:ascii="Calibri" w:hAnsi="Calibri" w:cs="Calibri"/>
        </w:rPr>
        <w:t>РУКОВОДИТЕЛЬ ПРОЕКТНОЙ ГРУППЫ</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группой работников по созданию комплексного проекта. Обеспечивает выполнение работ в установленные сроки. Принимает участие в разработке перспективных и годовых планов исследовательских и проектных работ. Планирует и координирует работу бригады (группы) по разработке отдельных частей (разделов) проекта или отдельных видов работ и контролирует выполнение установленных заданий каждым исполнителем. Руководит разработкой программ, методик проведения работ, технико-экономических обоснований и расчетов, сметно-договорной документации, а также составлением сетевых и других графиков организации выполнения проекта, согласовывает их с соисполнителями и заинтересованными учреждениями (организациями). Проводит работу по изысканию рациональной компоновки конструктивных элементов проекта, обеспечивает соответствие проекта техническому заданию на проектирование, правильный выбор принципиальных схем комплекса, высокий уровень стандартизации и унификации оборудования. Осуществляет контроль за качеством и своевременностью подготовки технической документации, соответствием принятого в проекте оборудования, комплектующих изделий и материалов действующим стандартам и техническим условиям. Осуществляет экспериментальную проверку и исследование новых конструктивных решений, организует работу по обоснованию выбранных параметров оборудования, определению надежности и долговечности комплекса, оценивает его патентоспособность. Обобщает материалы исследования, руководит составлением научно-технических отчетов по этапам работ и по заданию в целом. Руководит испытаниями проектируемого оборудования, осуществляет авторский надзор и обеспечивает оказание технической помощи при его доводке и внедрении. Организует оформление актов передачи комплекса на промышленные испытания. Изучает передовой отечественный и зарубежный опыт выполнения аналогичных работ с целью его использования при проектировании. Дает отзывы и заключения на научно-техническую документацию, поступающую от сторонних организаций, сложные рационализаторские предложения и изобретения, проекты стандартов и технических условий.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направления развития строительной отрасли и тематики проводимых проектной группой исследований и разработок, оценки качества разрабатываемых проектов; технические требования, условия монтажа и технической эксплуатации проектируемого оборудования; стандарты, технические условия и другие нормативные документы по разработке и оформлению технической документации; методы проведения технических расчетов; методы составления технико-экономических обоснований проектных разработок; виды современных технических средств выполнения вычислительных работ; передовой отечественный и зарубежный опыт проектирования; требования организации труда при проектировании; основы стандартизации; основы патентоведения; порядок оформления заявок на изобретения и открытия; экономику, организацию труда и производства,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профессиональной деятельности; стаж работы по проектированию или научно-педагогической работы в соответствующей области знаний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3" w:name="Par345"/>
      <w:bookmarkEnd w:id="53"/>
      <w:r>
        <w:rPr>
          <w:rFonts w:ascii="Calibri" w:hAnsi="Calibri" w:cs="Calibri"/>
        </w:rPr>
        <w:t>ЗАВЕДУЮЩИЙ ОТДЕЛОМ (БЮРО) ОФОРМЛЕНИЯ ПРОЕКТНЫХ МАТЕРИАЛОВ</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работой по оформлению разработанных проектов, научно-технических отчетов о результатах проведенных исследований, информационных материалов, методических программ и другой научной и технической документации. Обеспечивает выполнение по заказам подразделений копировально-множительных, переплетно-брошюровочных и других видов оформительских работ различными способами с применением современных специальных технических средств. Возглавляет работу по составлению графиков исполнения заказов, учету поступления технической документации, учету выработки и расхода материалов. Обеспечивает сохранность принятой научной и технической документации, эксплуатацию и надлежащее состояние оборудования, снабжение отдела (бюро) необходимыми техническими средствами и материалами. Осуществляет расстановку и организует труд работников отдела (бюро). Распределяет работу между исполнителями в соответствии с их специальностью и квалификацией, обеспечивает контроль качества выполняемых работ. Принимает меры по применению прогрессивных способов размножения научной и технической документации, внедрению безопасных и экономичных приемов и методов труда, механизации и автоматизации трудовых процессов, снижению себестоимости выполняемых работ, повышению производительности труда, совершенствованию его организации. Руководит работниками отдела (бюро).</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оформлению проектных материалов; методы и организацию работы по оформлению научно-технических отчетов, информационных материалов, проектной, конструкторской, технологической, сметной и другой научной и технической документации; методы и средства выполнения копировально-множительных и переплетно-брошюровочных работ; принципы работы, правила монтажа и технической эксплуатации применяемого оборудования; стандарты, правила, инструкции и другие документы по оформлению научной и технической документации; виды материалов, используемых при выполнении копировально-множительных и переплетно-брошюровочных работ, их свойства и технические характеристики; основы технологии размножения и копирования материалов; основы архивного дела и делопроизводства; порядок оформления заявок на выполнение работ; основы экономики и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4" w:name="Par351"/>
      <w:bookmarkEnd w:id="54"/>
      <w:r>
        <w:rPr>
          <w:rFonts w:ascii="Calibri" w:hAnsi="Calibri" w:cs="Calibri"/>
        </w:rPr>
        <w:t>ЗАВЕДУЮЩИЙ ЧЕРТЕЖНО-КОПИРОВАЛЬНЫМ БЮРО</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выполнение чертежно-копировальных работ для всех структурных подразделений организации. Организует работу по вычерчиванию в туши или карандаше с сохранением или изменением масштабов всех видов чертежей различной сложности, схем, спецификаций, ведомостей, графиков, диаграмм, копированию на кальку и перекопированию изношенных калек, выполнению шрифтовых работ, окантовке, брошюровке и переплету технической документации. Составляет графики выполнения чертежно-копировальных работ, устанавливает очередность их выполнения и распределяет работу между исполнителями в соответствии с их специальностью и квалификацией. Обеспечивает учет поступления технической документации от подразделений-исполнителей и технического архива, выработки, стоимости выполненных сдельщиками копировальных работ, расхода материалов и сдачи готовых работ. Выявляет потребность чертежно-копировального бюро в оборудовании, материалах и обеспечивает составление заявок для их своевременного получения. Осуществляет контроль за сроками и качеством выполнения чертежно-копировальных работ, а также комплектностью сдаваемого заказчикам материала. Обеспечивает сохранность принятой в работу документации, надлежащее состояние оборудования и его своевременный ремонт. Разрабатывает инструкции, правила и другие распорядительные документы по технике выполнения чертежно-копировальных работ. Принимает меры по совершенствованию организации труда работников бюро и организует внедрение прогрессивных и экономичных способов выполнения чертежно-копировальных работ с целью систематического повышения производительности труда, снижения расхода материалов и улучшения использования оборудования. Изучает причины, вызывающие брак при выполнении чертежно-копировальных работ, и принимает меры по его предупреждению. Руководит работниками бюро.</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выполнения чертежно-копировальных работ; методы и средства выполнения чертежно-копировальных работ; конструкцию, технические условия и правила монтажа и эксплуатации чертежно-копировального оборудования; виды материалов, используемых при чертежно-копировальных работах, их свойства и технические характеристики; основы технического черчения; стандарты, инструкции и другие документы по оформлению технической документации; нормы и расценки на выполнение чертежно-копировальных работ; передовой отечественный и зарубежный опыт выполнения чертежно-копировальных работ; основы делопроизводства; основы экономики и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стаж работы по специальности не менее 3 лет;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и стаж работы по специальности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55" w:name="Par357"/>
      <w:bookmarkEnd w:id="55"/>
      <w:r>
        <w:rPr>
          <w:rFonts w:ascii="Calibri" w:hAnsi="Calibri" w:cs="Calibri"/>
        </w:rPr>
        <w:t>5.2.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6" w:name="Par359"/>
      <w:bookmarkEnd w:id="56"/>
      <w:r>
        <w:rPr>
          <w:rFonts w:ascii="Calibri" w:hAnsi="Calibri" w:cs="Calibri"/>
        </w:rPr>
        <w:t>ГЛАВНЫЙ СПЕЦИАЛИСТ В ОТДЕЛЕ</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(АРХИТЕКТУРНО-ПЛАНИРОВОЧНОЙ МАСТЕРСКОЙ)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наиболее важные проектные решения по отдельному разделу (части) проекта. Организует проведение патентных исследований с целью обеспечения патентной чистоты новых проектных решений и их патентоспособности. Подготавливает предложения об использовании в проекте наиболее прогрессивных и экономичных конкурентоспособных проектных решений. Формирует задания на разработку разделов (частей) проекта и выдает их исполнителям. Проверяет соответствие разработанных проектных решений выданному заданию. Осуществляет техническое руководство разработкой разделов (частей) проекта при использовании средств автоматизации проектирования и участвует в решении связанных с этими разделами (частями) вопросов на всех стадиях и этапах проектирования, строительства, ввода в действие объектов и освоения проектных мощностей. Участвует в согласовании проектных решений и в обсуждении проекта в вышестоящих организациях и органах экспертизы. Осуществляет авторский надзор за строительством по вопросам, входящим в его компетенцию. С учетом фактического состояния строительства подготавливает предложения о внесении изменений в рабочую документацию при введении в действие новых нормативных документов. Анализирует и обобщает опыт проектирования, строительства и эксплуатации построенных объектов, подготавливает на этой основе предложения по совершенствованию проектирования и реализации мероприятий по повышению технико-экономического уровня проектных решений. Подготавливает отзывы и заключения на рационализаторские предложения и изобретения, проекты стандартов, технических условий и других нормативных документов, связанных с проектированием и строительством. Принимает участие в экспертизе проектов, подготовке публикаций и составлении заявок на изобретения, работе семинаров и конференций по своей специальности. Руководит подчиненными ему работниками.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проектированию, строительству и эксплуатации объектов; перспективы развития архитектурно-строительного проектирования; методы проектирования; организацию, планирование и экономику проектирования и инженерных изысканий; передовой отечественный и зарубежный опыт проектирования и строительства; технические, экономические, экологические и социальные требования, предъявляемые к проектируемым объектам; основы организации труда при проектировании; строительные нормы и правила; стандарты, технические условия и другие нормативные документы по разработке и оформлению проектно-сметной и другой технической документации; основы стандартизации и патентоведения; экономику и организацию строительства; авторское право; программные комплексы и виды средств автоматизации проектных и вычислительных работ;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"Проектирование зданий и сооружений"; стаж работы по специальности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7" w:name="Par366"/>
      <w:bookmarkEnd w:id="57"/>
      <w:r>
        <w:rPr>
          <w:rFonts w:ascii="Calibri" w:hAnsi="Calibri" w:cs="Calibri"/>
        </w:rPr>
        <w:t>ИНЖЕНЕР-КОНСТРУКТОР</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эскизные, технические и рабочие проекты особо сложных, сложных и средней сложности конструируемых изделий, используя средства автоматизации проектирования, передовой опыт разработки конкурентоспособных изделий. Обеспечивает соответствие разрабатываемых конструкций техническим заданиям, стандартам, правилам по охране труда, требованиям наиболее экономичной технологии производства, а также использование в них стандартизованных и унифицированных деталей и сборочных единиц. Проводит патентные исследования и определяет показатели технического уровня изделий. Составляет кинематические схемы, общие компоновки и теоретические увязки отдельных элементов конструкций на основании принципиальных схем и эскизных проектов. Проверяет рабочие проекты и осуществляет контроль чертежей по специальности или профилю работы. Снимает эскизы сложных деталей с натуры и выполняет сложные деталировки; проводит технические расчеты по проектам, технико-экономический и функционально-стоимостной анализ эффективности проектируемых конструкций, а также расчет рисков при разработке новых изделий. Составляет инструкции по эксплуатации конструкций, пояснительные записки к ним, карты технического уровня, паспорта (в том числе патентные и лицензионные), программы испытаний, технические условия, извещения об изменениях в ранее разработанных чертежах и другую техническую документацию. Изучает и анализирует поступающую от других организаций конструкторскую документацию в целях ее использования при проектировании и конструировании. Согласовывает разрабатываемые проекты с другими подразделениями организации, представителями заказчиков и органов надзора, экономически обосновывает разрабатываемые конструкции. Участвует в монтаже, наладке, испытаниях и сдаче в эксплуатацию опытных образцов изделий, узлов, систем и деталей новых и модернизированных конструкций выпускаемой продукции, в составлении заявок на изобретения и промышленные образцы, а также в работах по совершенствованию, модернизации, унификации изделий, их элементов и в разработке проектов стандартов и сертификатов. Дает отзывы и заключения на проекты стандартов, рационализаторские предложения и изобретения, касающиеся отдельных элементов и сборочных единиц.</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конструкторской подготовки строительного производства; системы и методы проектирования; принципы работы, условия монтажа и технической эксплуатации проектируемых конструкций, технологию их производства; перспективы технического развития организации; виды, назначение, правила эксплуатации оборудования организации, применяемой оснастки и инструмента; технические характеристики и экономические показатели лучших отечественных и зарубежных образцов изделий, аналогичных проектируемым; стандарты, методики и инструкции по разработке и оформлению чертежей и другой конструкторской документации; технические требования, предъявляемые к разрабатываемым конструкциям, порядок их сертификации; программные комплексы и виды средств автоматизации проектирования; современные средства вычислительной техники, коммуникаций и связи; методы проведения технических расчетов при конструировании; свойства применяемых в конструкциях материалов; порядок и методы проведения патентных исследований; основы изобретательства; методы анализа технического уровня объектов техники и технологии; основные требования организации труда при проектировании и конструировании; основы технической эстетики и художественного конструирования; основы систем автоматизированного проектирования; передовой отечественный и зарубежный опыт конструирования аналогичной продукции; основы экономики, организации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Инженер-конструктор I категории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"Проектирование зданий и сооружений"; стаж работы в должности инженера-конструктора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Инженер-конструктор II категории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"Проектирование зданий и сооружений"; стаж работы в должности инженера-конструктора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Инженер-конструктор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"Проектирование зданий и сооружений"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в должности техника-конструктора 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8" w:name="Par375"/>
      <w:bookmarkEnd w:id="58"/>
      <w:r>
        <w:rPr>
          <w:rFonts w:ascii="Calibri" w:hAnsi="Calibri" w:cs="Calibri"/>
        </w:rPr>
        <w:t>ИНЖЕНЕР-ПРОЕКТИРОВЩИК</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отдельные разделы (части) проекта. Принимает участие в подготовке заданий на разработку проектных решений. Участвует в сборе исходных данных для проектирования, в решении технических вопросов по закрепленным объектам на протяжении всего периода проектирования, строительства, ввода в действие объекта и освоения проектных мощностей. Увязывает принимаемые проектные решения с проектными решениями по другим разделам (частям) проекта. Проводит патентные исследования с целью обеспечения патентной чистоты новых проектных решений и патентоспособности. Обеспечивает соответствие разрабатываемых проектов и технической документации стандартам, техническим условиям и другим нормативным документам по проектированию и строительству, а также заданию на их разработку. Осуществляет авторский надзор за строительством проектируемых объектов, консультирует по вопросам, входящим в его компетенцию. Участвует в анализе и обобщении опыта разработки проектов и их реализации в строительстве и на этой основе готовит предложения о целесообразности корректировки принятых общих и принципиальных проектных решений. Принимает участие в составлении заявок на изобретения, подготовке заключений и отзывов на рационализаторские предложения и изобретения, проекты стандартов, технических условий и других нормативных документов, в работе семинаров и конференций.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проектированию, строительству и эксплуатации объектов; методы проектирования и проведения технико-экономических расчетов; принципы работы, технологии изготовления и монтажа оборудования и конструкций; виды и свойства материалов; стандарты, технические условия и другие нормативные документы по разработке и оформлению проектно-сметной документации; технические средства проектирования и строительства; основы патентоведения; передовой отечественный и зарубежный опыт проектирования и строительства; технические, экономические, экологические и социальные требования к проектируемым объектам; историю отечественной и зарубежной архитектуры и строительной техники, ее закономерности при решении современных задач проектирования; структуру, последовательность и методы архитектурно-конструктивных разработок, включая компьютерные, композиционные, функциональные и физико-технические основы проектирования; методы расчетов несущих конструкций, теплоизоляции и теплоустойчивости, звукоизоляции ограждающих конструкций, акустического, светотехнического, инсоляционного температурно-влажностного режима проектируемых зданий; проблемы урбанизации среды обитания и методы планировки и застройки населенных мест; основы проектирования водоснабжения и канализации, теплогазоснабжения и вентиляции, электроснабжения зданий, объектов и населенных мест; методику предпроектных исследований и формирования заданий на проектирование и строительство, реконструкцию или реставрацию объектов с технико-экономическим обоснованием решений, с учетом экологической чистоты объектов и требований безопасности жизнедеятельности; приемы и методы графического представления архитектурных и конструктивных решений в ручной и машинной графике; методы комплексной разработки архитектурно-конструктивных проектов гражданских и промышленных зданий и сооружений с использованием информационных технологий; методы геодезических работ при проектировании, строительстве и эксплуатации зданий и сооружений; методы расчета конструкций и физико-технических параметров проектируемых объектов; методы испытания физико-механических свойств строительных материалов, конструкций и грунтов; методы авторского надзора при реализации проектных решений; методы и средства контроля за состоянием окружающей среды; основы организации труда;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Инженер-проектировщик I категории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в должности инженера-проектировщика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Инженер-проектировщик II категории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стаж работы в должности инженера-проектировщика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Инженер-проектировщик - высшее профессиональное образование по специальности "Проектирование зданий" или высшее профессиональное образование и профессиональная переподготовка по направлению профессиональной деятельности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и стаж работы в проектных организациях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59" w:name="Par384"/>
      <w:bookmarkEnd w:id="59"/>
      <w:r>
        <w:rPr>
          <w:rFonts w:ascii="Calibri" w:hAnsi="Calibri" w:cs="Calibri"/>
        </w:rPr>
        <w:t>ТЕХНИК-ПРОЕКТИРОВЩИК</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под руководством более квалифицированного специалиста отдельные проектные работы, обеспечивает их соответствие техническим заданиям, действующим стандартам, техническим условиям, строительным нормам и правилам, правилам охраны труда, пожарной безопасности. Увязывает принятые проектные решения с проектными решениями других разделов (частей) проекта. Выполняет работы по оформлению привязки к конкретным площадкам строительства типовых и повторно применяемых проектов, сверке копий проектных документов с их оригиналами, а также по внесению изменений в разработанную проектно-сметную документацию, сдаче ее в архив.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методические и нормативные документы по выполнению проектно-сметных работ и оформлению проектно-сметной документации; способы проектирования и порядок проведения технико-экономических расчетов; методы выполнения чертежных и графических работ; виды и свойства применяемых строительных материалов и конструкций; основы технологии строительства; требования, предъявляемые к принимаемым проектным решениям; программные комплексы и виды автоматизированных средств проектирования;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Техник-проектировщик I категории - среднее профессиональное образование по специальности "Строительство" и профессиональная переподготовка по направлению профессиональной деятельности; стаж работы в должности техника-проектировщика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Техник-проектировщик II категории - среднее профессиональное образование по специальности "Строительство" и профессиональная переподготовка по направлению профессиональной деятельности; стаж работы в должности техника-проектировщика или других должностях, замещаемых специалистами со средним профессиональным образованием,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Техник-проектировщик - среднее профессиональное образование по специальности "Строительство"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60" w:name="Par393"/>
      <w:bookmarkEnd w:id="60"/>
      <w:r>
        <w:rPr>
          <w:rFonts w:ascii="Calibri" w:hAnsi="Calibri" w:cs="Calibri"/>
        </w:rPr>
        <w:t>6. ИНЖЕНЕРНЫЕ ИЗЫСКАНИЯ ДЛЯ СТРОИТЕЛЬСТВА</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61" w:name="Par395"/>
      <w:bookmarkEnd w:id="61"/>
      <w:r>
        <w:rPr>
          <w:rFonts w:ascii="Calibri" w:hAnsi="Calibri" w:cs="Calibri"/>
        </w:rPr>
        <w:t>6.1.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2" w:name="Par397"/>
      <w:bookmarkEnd w:id="62"/>
      <w:r>
        <w:rPr>
          <w:rFonts w:ascii="Calibri" w:hAnsi="Calibri" w:cs="Calibri"/>
        </w:rPr>
        <w:t>НАЧАЛЬНИК ОТДЕЛА ИЗЫСКАНИЙ</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(КОМПЛЕКСНОГО ИЛИ ПО ВИДАМ ИЗЫСКАНИЙ)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Организует выполнение инженерных изысканий (комплексных или по видам изысканий) по хозяйственным договорам или государственным заказам, определяет методы и средства проведения работ, расстановку кадров по объектам, находящимся в работе. Осуществляет руководство и принимает участие в работах, выполняемых отделом. Обеспечивает эффективность работы подразделения, принимает меры по развитию творческой активности работников. Следит за безопасным проведением работ, соблюдением норм по охране труда при выполнении изыскательских работ. Проводит работу по подбору кадров, их аттестации и оценки деятельности, занимается обеспечением повышения квалификации работников. Обеспечивает меры по сокращению сроков и стоимости выполняемых инженерных изысканий с соблюдением требований нормативов. Обеспечивает составление отчетной документации по выполненным изысканиям в соответствии с техническим заданием заказчика и программой инженерных изысканий, а также требованиями технических регламентов и документов, включенных в перечень сводов правил и национальных стандартов, обеспечивающих соблюдение технических регламентов. Представляет на утверждение и защищает результаты выполненных инженерных изысканий перед руководством организации вышестоящими органами, заказчиками и органами государственной или негосударственной экспертизы. Изучает достижения отечественной и зарубежной науки и техники для использования их при выполнении изысканий. Руководит подготовкой отзывов на изыскательскую документацию, поступающую от сторонних организаций.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инженерным изысканиям (по всем видам изысканий либо по видам изысканий - инженерно-геодезические, инженерно-геологические); виды современных технических средств и оборудование инженерных изысканий и программного обеспечения по профилю выполняемых работ; основы стандартизации и сертификации; организацию труда, производства и управления; основы авторского права;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"Поиск и разведка подземных вод и инженерно-геологические изыскания"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3" w:name="Par404"/>
      <w:bookmarkEnd w:id="63"/>
      <w:r>
        <w:rPr>
          <w:rFonts w:ascii="Calibri" w:hAnsi="Calibri" w:cs="Calibri"/>
        </w:rPr>
        <w:t>НАЧАЛЬНИК СЕКТОРА (ЛАБОРАТОРИИ)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руководство сектором (лабораторией) по проведению лабораторных исследований. Планирует выполнение работ и обработку их результатов. Руководит разработкой программ по выполняемым объектам, методики выполнения работ, разработкой сметно-договорной документации, календарных графиков работ по объектам, согласовывает их с исполнителями и заинтересованными организациями. Осуществляет контроль качества и своевременности подготовки технической документации, соответствие выполняемых исследований (работ) действующим стандартам и техническим условиям. Обобщает материалы исследований (работ), руководит составлением технического отчета по этапам работ и по заданию в целом. Изучает отечественный и зарубежный опыт выполнения аналогичных работ с целью его использования в работе подразделения. Дает отзывы и заключения на техническую документацию, поступающую от сторонних организаций, а также на проекты сводов правил и национальных стандартов по профилю работ подразделения.</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проведению работ и исследований, выполняемых сектором (лабораторией); организацию и технологию производства выполняемых сектором (лабораторией) работ, правила оценки качества их выполнения, предъявляемые к ним технические требования, современные виды технических средств и программного обеспечения выполнения профильных работ; организацию труда и производства;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"Поиски и разведка подземных вод и инженерно-геологические изыскания" или высшее профессиональное образование и профессиональная переподготовка по профилю профессиональной деятельности; стаж работы по профилю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64" w:name="Par410"/>
      <w:bookmarkEnd w:id="64"/>
      <w:r>
        <w:rPr>
          <w:rFonts w:ascii="Calibri" w:hAnsi="Calibri" w:cs="Calibri"/>
        </w:rPr>
        <w:t>6.2.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5" w:name="Par412"/>
      <w:bookmarkEnd w:id="65"/>
      <w:r>
        <w:rPr>
          <w:rFonts w:ascii="Calibri" w:hAnsi="Calibri" w:cs="Calibri"/>
        </w:rPr>
        <w:t>ГЛАВНЫЙ СПЕЦИАЛИСТ В ОТДЕЛЕ ИНЖЕНЕРНЫХ ИЗЫСКАНИЙ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решения по изучению природных условий района (площадки, земельного участка, трассы) для строительного освоения. Формирует задания на разработку разделов природного блока объекта и выдает их исполнителям. Проверяет соответствие разработанных исполнителями заданий техническому заданию заказчика на производство инженерных изысканий. Осуществляет техническое руководство производством изысканий по направлению работ (геодезия, геология, гидрогеология, геофизика, гидрология, экология). Участвует в согласовании результатов инженерных изысканий в вышестоящих органах, с заказчиком и в органах экспертизы. Участвует в проведении авторского надзора за строительством по вопросам, входящим в его компетенцию. С учетом фактического состояния естественных оснований возводимых зданий и сооружений подготавливает предложения о внесении изменений в рабочую документацию. Анализирует и обобщает опыт инженерных изысканий и эксплуатации зданий и сооружений, подготавливает на их основе предложения по учету природных условий на конкретных территориях для повышения устойчивости и надежности зданий и сооружений. Подготавливает отзывы и заключения на проекты стандартов, технических условий и других нормативных документов, связанных с инженерными изысканиями. Принимает участие в экспертизе материалов изысканий, подготовке публикаций по решаемым проблемам, работе семинаров и конференций.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инженерным изысканиям для объектов капитального строительства; перспективы развития производства инженерных изысканий по профилю выполняемой работы (геодезия, геология, гидрогеология, геофизика, гидрология, экология), технологию и организацию изыскательских работ; технические, экономические, экологические и социальные требования, предъявляемые к проектируемым объектам; основы организации труда при производстве инженерных изысканий; правила, стандарты, технические условия, технические регламенты и другие документы в области технического регулирования; современную программную продукцию по обработке материалов инженерных изысканий по профилю выполняемых работ; основы авторского права;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"Поиски и разведка подземных вод и инженерно-геологические изыскания"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6" w:name="Par418"/>
      <w:bookmarkEnd w:id="66"/>
      <w:r>
        <w:rPr>
          <w:rFonts w:ascii="Calibri" w:hAnsi="Calibri" w:cs="Calibri"/>
        </w:rPr>
        <w:t>ВЕДУЩИЙ ИНЖЕНЕР ОТДЕЛА</w:t>
      </w:r>
    </w:p>
    <w:p w:rsidR="00DF27D8" w:rsidRDefault="00DF27D8">
      <w:pPr>
        <w:widowControl w:val="0"/>
        <w:autoSpaceDE w:val="0"/>
        <w:autoSpaceDN w:val="0"/>
        <w:adjustRightInd w:val="0"/>
        <w:spacing w:after="0" w:line="240" w:lineRule="auto"/>
        <w:jc w:val="center"/>
        <w:rPr>
          <w:rFonts w:ascii="Calibri" w:hAnsi="Calibri" w:cs="Calibri"/>
        </w:rPr>
      </w:pPr>
      <w:r>
        <w:rPr>
          <w:rFonts w:ascii="Calibri" w:hAnsi="Calibri" w:cs="Calibri"/>
        </w:rPr>
        <w:t>(КОМПЛЕКСНОГО ИЛИ ПО ВИДАМ ИНЖЕНЕРНЫХ ИЗЫСКАНИЙ)</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организацию и руководство конкретным видом работ, входящим в состав инженерно-геодезических, инженерно-геологических, инженерно-гидрометеорологических, инженерно-экологических изысканий. Разрабатывает предложения к программе инженерных изысканий. Участвует в составлении отчетов о выполненных изысканиях и оценке их влияния на проектируемое сооружение. Готовит предложения по проведению мониторинга за опасными природными и природно-техногенными процессами, влияющими на безопасность зданий и сооружений, по проектированию сооружений, по проведению мероприятий инженерной защиты зданий, сооружений и прилегающих территорий.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регламентирующие производство инженерных изысканий; организацию и технологию изыскательских работ; методы обработки результатов полевых работ; программное обеспечение; современные достижения отечественного и зарубежного опыта производства изысканий в различных природных условиях для строительства зданий и сооружений;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"Поиски и разведка подземных вод и инженерно-геологические изыскания"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7" w:name="Par425"/>
      <w:bookmarkEnd w:id="67"/>
      <w:r>
        <w:rPr>
          <w:rFonts w:ascii="Calibri" w:hAnsi="Calibri" w:cs="Calibri"/>
        </w:rPr>
        <w:t>ИНЖЕНЕР</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задания непосредственных руководителей по выполнению полевых и (или) камеральных работ, входящих в состав конкретного вида изысканий. Ведет полевую и камеральную обработку материалов инженерных изысканий. Участвует в составлении технического отчета по выполненным изысканиям. Участвует в сборе и анализе материалов изысканий прошлых лет для предварительной оценки сложности природных условий. Обеспечивает соответствие результатов изысканий требованиям нормативных документов, обеспечивает соблюдение требований технических регламентов. Участвует в семинарах и конференциях.</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проведению инженерных изысканий; технологию производства инженерных изысканий по соответствующему виду и обеспечению смежных видов изысканий; виды современных приборов, аппаратуры и других технических средств, используемых в изысканиях; правила ведения полевой документации, отражающей результаты измерений, испытаний, исследований; современное программное обеспечение; достижения отечественной и зарубежной науки и техники в изучении природных условий для строительства;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"Технологии геологической разведки" или высшее профессиональное образование и профессиональная переподготовка по направлению профессиональной деятельности; стаж работы по направлению профессиональной деятельности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8" w:name="Par431"/>
      <w:bookmarkEnd w:id="68"/>
      <w:r>
        <w:rPr>
          <w:rFonts w:ascii="Calibri" w:hAnsi="Calibri" w:cs="Calibri"/>
        </w:rPr>
        <w:t>СТАРШИЙ ТОПОГРАФ</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работы на объектах изысканий по созданию геодезической сети и топографические съемки требуемого масштаба в сложных природно-климатических условиях и сложных условиях плотной застройки с использованием современных технических средств и технологий производства инженерно-геодезических изысканий, включая изыскания для линейных сооружений. Ведет необходимую полевую документацию. Выполняет необходимые согласования по подземным коммуникациям, получает в установленном порядке исходные данные для выполнения работ на объектах. Участвует в проведении контроля качества выполненных работ со стороны заказчика, органов надзора и других контролирующих организаций.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методические и нормативные документы в области топографического обеспечения инженерных изысканий; способы и методы производства инженерно-геодезических изысканий с применением современных технологий и аппаратуры для полевых и камеральных работ;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(топографическое) образование; профессиональная переподготовка по направлению "Инженерные изыскания для строительства"; стаж работы по направлению профессиональной деятельности не менее года;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(топографическое) образование и профессиональная переподготовка по направлению "Инженерные изыскания для строительства"; стаж работы в должности топографа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69" w:name="Par437"/>
      <w:bookmarkEnd w:id="69"/>
      <w:r>
        <w:rPr>
          <w:rFonts w:ascii="Calibri" w:hAnsi="Calibri" w:cs="Calibri"/>
        </w:rPr>
        <w:t>ТОПОГРАФ</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топографические съемки для объектов I - III уровней ответственности. Выполняет работы под руководством более квалифицированного специалиста для особо опасных, технически сложных и уникальных объектов. Обеспечивает соблюдение требований нормативных документов, регулирующих производство топографических работ, и надзор за работами со стороны руководства отдела, заказчика. Выполняет работы по оформлению результатов изысканий для сдачи их заказчику, в архив.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нормативные и методические документы в области топографического обеспечения инженерных изысканий; технологию и технические средства производства инженерно-геодезических изысканий; технические регламенты и стандарты, регулирующие проведение инженерных изысканий; программное обеспечение изысканий;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Среднее профессиональное (топографическое) образование и профессиональная переподготовка по направлению "Инженерные изыскания для строительства"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0" w:name="Par443"/>
      <w:bookmarkEnd w:id="70"/>
      <w:r>
        <w:rPr>
          <w:rFonts w:ascii="Calibri" w:hAnsi="Calibri" w:cs="Calibri"/>
        </w:rPr>
        <w:t>БУРОВОЙ МАСТЕР</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буровые, горно-проходческие работы на объекте строительства для изучения свойств грунтов, гидрогеологических условий под руководством специалиста более высокой квалификации с соблюдением правил по охране труда и технике безопасности, технологических норм (при проходке горных выработок и отборе образцов грунта и проб подземных вод), стандартов на отбор, упаковку и транспортировку отобранных образцов.</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нормативные и методические документы, касающиеся проведения буровых и горно-проходческих работ; способы проходки горных выработок и отбора образцов, транспортировки их на базу для лабораторных исследований; правила по охране труда и технике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Среднее профессиональное образование по направлению профессиональной деятельности и опыт работы в качестве помощника бурового мастера не менее года или практический опыт работы помощником бурового мастера не менее 3 лет с проведением аттестации комиссии организации на право выполнения буровых работ; прохождение не реже одного раза в 5 лет повышения квалификации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1" w:name="Par449"/>
      <w:bookmarkEnd w:id="71"/>
      <w:r>
        <w:rPr>
          <w:rFonts w:ascii="Calibri" w:hAnsi="Calibri" w:cs="Calibri"/>
        </w:rPr>
        <w:t>ЛАБОРАНТ</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лабораторные исследования образцов грунта и проб подземных вод с соблюдением правил по охране труда и технике безопасности. Ведет документацию по результатам лабораторных исследований в установленном порядке.</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нормативные и методические документы, касающиеся выполнения лабораторных работ; технологию, назначение и виды лабораторного оборудования для проведения лабораторных исследований; стандарты проведения лабораторных работ; правила по охране труда и технике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Среднее профессиональное образование по направлению профессиональной деятельности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2" w:name="Par455"/>
      <w:bookmarkEnd w:id="72"/>
      <w:r>
        <w:rPr>
          <w:rFonts w:ascii="Calibri" w:hAnsi="Calibri" w:cs="Calibri"/>
        </w:rPr>
        <w:t>ТЕХНИК</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Выполняет поручения непосредственного руководителя по организации производства, подготовке материалов, оформлению заказов на размножение, копирование, переплет, чертежные работы. Подбирает материалы для оформления работ по отчету о выполненных изысканиях.</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распорядительные, методические и нормативные документы по оформлению отчетной документации;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Среднее профессиональное образование без предъявления требований к стажу работы или практический опыт работы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73" w:name="Par461"/>
      <w:bookmarkEnd w:id="73"/>
      <w:r>
        <w:rPr>
          <w:rFonts w:ascii="Calibri" w:hAnsi="Calibri" w:cs="Calibri"/>
        </w:rPr>
        <w:t>7. СТРОИТЕЛЬНО-ТЕХНИЧЕСКАЯ ЭКСПЕРТИЗА</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74" w:name="Par463"/>
      <w:bookmarkEnd w:id="74"/>
      <w:r>
        <w:rPr>
          <w:rFonts w:ascii="Calibri" w:hAnsi="Calibri" w:cs="Calibri"/>
        </w:rPr>
        <w:t>7.1.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5" w:name="Par465"/>
      <w:bookmarkEnd w:id="75"/>
      <w:r>
        <w:rPr>
          <w:rFonts w:ascii="Calibri" w:hAnsi="Calibri" w:cs="Calibri"/>
        </w:rPr>
        <w:t>РУКОВОДИТЕЛЬ СТРОИТЕЛЬНОЙ ЛАБОРАТОРИИ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строительной лабораторией, организовывает и проводит испытания строительных материалов и изделий.</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 работы по сертификации, разработке технических и технологических карт, методик. Осуществляет контроль качества строительно-монтажных и других видов работ. Руководит научно-технической и производственной деятельностью лаборатории. Формирует и обосновывает цели и задачи выполняемых работ, определяет значение и необходимость их проведения, пути и методы решений. Участвует в составлении необходимых технико-экономических обоснований. Организовывает проведение комплексных исследований, участвует в их осуществлении, обеспечивает качество проведенных работ, практическое использование их результатов. Координирует деятельность подчиненных ему отделов, обеспечивает использование в их деятельности достижений науки и техники. Согласовывает техническую документацию с заказчиками и соисполнителями. Осуществляет руководство работой по проверке результатов испытаний. Заключает договоры на выполнение работ сторонними организациями. Принимает меры по обеспечению подразделений организации необходимым оборудованием и материалами. Руководит работами по осуществлению контроля качества строительно-монтажных и других видов работ, подлежащих сертификации; по проведению испытаний строительных материалов и изделий, подлежащих сертификации; организовывает техническую эксплуатацию и ремонт оборудования. Осуществляет контроль за соблюдением правил по охране труда, технике безопасности, производственной санитарии и противопожарной защите. Обеспечивает рациональную расстановку и использование кадров в подчиненных ему подразделениях. Проводит работу по повышению квалификации и подготовке кадров. Участвует в пропаганде научных знаний и достижений науки и техники. Принимает участие в решении основных вопросов научно-технической и производственной деятельности лаборатории; в усилении ответственности каждого работника за порученное дело. Совершенствует организацию труда и управления, деятельность лаборатории. Выполняет в установленные сроки предписания и требования служб охраны труда и государственных органов надзора.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качества строительства; направления деятельности, профиль и специализацию строительной лаборатории; методы осуществления контроля качества строительно-монтажных и других видов работ, касающихся сертификации; методы проведения испытаний строительных материалов, изделий и конструкций; порядок финансирования научных исследований и разработок; порядок заключения и исполнения договоров; основы трудового законодательства; правила по охране труда, технике безопасности, производственной санитарии и противопожарной защиты.</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и профессиональная переподготовка по направлению профессиональной деятельности; стаж работы по проектированию или научно-педагогической работы в соответствующей области знаний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6" w:name="Par472"/>
      <w:bookmarkEnd w:id="76"/>
      <w:r>
        <w:rPr>
          <w:rFonts w:ascii="Calibri" w:hAnsi="Calibri" w:cs="Calibri"/>
        </w:rPr>
        <w:t>НАЧАЛЬНИК СЛУЖБЫ КАЧЕСТВА СТРОИТЕЛЬНОЙ ЛАБОРАТОРИИ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Контролирует соблюдение технологии при производстве работ и ведение инженерно-технических работ, производственной и исполнительской документации. Участвует в комплектовании нормативно-технической документации. Обеспечивает проведение лабораторного анализа и контроля качества выполняемых работ, проверяет качество их выполнения. Организует и осуществляет проведение входного контроля качества материалов, поступающих на объект. Контролирует наличие паспортов, сертификатов и другой сопроводительной документации на поставляемые на объект конструкции, изделия, материалы.</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по техническому регулированию строительства; распорядительные, нормативные и методические документы, касающиеся контроля качества проводимых работ; организацию и технологию строительного производства; методы и средства измерений, испытаний и контроля качества выполняемых работ в строительстве;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и профессиональная переподготовка в соответствующей области знаний; стаж работы по проектированию или научно-педагогической работы в соответствующей области знаний не менее 3 лет;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и стаж работы по специальности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7" w:name="Par478"/>
      <w:bookmarkEnd w:id="77"/>
      <w:r>
        <w:rPr>
          <w:rFonts w:ascii="Calibri" w:hAnsi="Calibri" w:cs="Calibri"/>
        </w:rPr>
        <w:t>РУКОВОДИТЕЛЬ ЭКСПЕРТНОЙ ГРУППЫ</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деятельность по установлению причинно-следственной связи между дефектами в конструкциях, зданиях и сооружениях и некачественным проектированием, строительством, эксплуатацией объекта экспертизы. Устанавливает деловые контакты и проводит переговоры с заказчиками с целью проведения работ по оценке объектов гражданских прав. Составляет техническое задание на экспертизу, оформляет договор с заказчиком экспертных услуг. Обеспечивает организацию производства экспертизы на объекте и в лаборатории. Осуществляет нормоконтроль экспертного заключения на соответствие его правовым нормативным актам, строительным нормам и правилам. Формулирует окончательные выводы и визирует экспертное заключение. Отражает в экспертном заключении исходные данные и содержание использованных методов для полного и недвусмысленного толкования результатов экспертизы. Обеспечивает сохранность составленного экспертного заключения в течение трех лет. Предоставляет по требованию правоохранительных органов информацию из экспертного заключения. Консультирует заказчика о существующем законодательстве об экспертной деятельности. Собирает и систематизирует данные для создания информационной базы, необходимой для экспертной деятельности, используя методы оценки несущей способности зданий и сооружений в натурных и лабораторных условиях. Руководит научно-технической и производственной деятельностью экспертной группы; формирует и обосновывает цели и задачи работ, определяет значение их проведения.</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нормативные и методические документы, касающиеся экспертной деятельности; методы осуществления контроля качества строительно-монтажных и других видов работ; методы проведения испытаний строительных материалов, изделий и конструкций; методы расчета строительных конструкций с применением расчетных программ.</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и профессиональная переподготовка по направлению профессиональной деятельности; стаж работы в соответствующей области знаний не менее 5 лет; повышение квалификации не реже одного раза в 3 года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78" w:name="Par484"/>
      <w:bookmarkEnd w:id="78"/>
      <w:r>
        <w:rPr>
          <w:rFonts w:ascii="Calibri" w:hAnsi="Calibri" w:cs="Calibri"/>
        </w:rPr>
        <w:t>ГЛАВНЫЙ МЕТРОЛОГ</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подготовкой проектов и плановых заданий по внедрению новой измерительной техники, организационно-технических мероприятий по повышению эффективности производства, совершенствованию метрологического обеспечения, средств и методов измерений, контроля и испытаний. Обеспечивает составление локальных поверочных схем, установление оптимальной периодичности и разработку календарных графиков поверки средств измерений. Возглавляет работу по проведению метрологической экспертизы конструкторской и другой технической документации, поступающей от других организаций. Участвует в проводимых исследованиях по автоматизации производственных процессов, связанных с применением средств измерения, в работе по определению потребности организации в этих средствах. Обеспечивает внедрение современных методов и средств измерений, а также проведение работ по оценке погрешностей измерений. Организует работу по анализу состояния метрологического обеспечения, проведению метрологических аттестаций нестандартизованных средств измерений, разработку, согласование и утверждение методик, инструкций и другой нормативно-технической документации по их поверке, а также аттестации средств измерений после восстановления, ремонта, поверки. Осуществляет контроль за оснащением технологического процесса всеми предусмотренными регламентом средствами измерений, соответствием применяемых в подразделениях организации средств и методов измерений требованиям по соблюдению заданных режимов производства и качества продукции. Обеспечивает укомплектование обменного фонда средств измерений, испытаний и контроля, хранение и сличение в установленном порядке рабочих эталонов, ремонт и содержание в надлежащем состоянии образцов средств измерений. Содействует внедрению государственных и отраслевых стандартов, стандартов организации и другой нормативно-технической документации, регламентирующей нормы точности измерений, методы и средства поверки. Руководит работой по составлению установленной отчетности и представлению ее в органы государственной метрологической службы. Организует работу по повышению квалификации работников метрологической службы. Руководит работниками организации, осуществляющими метрологический контроль и метрологическое обеспечение производства.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метрологическому обеспечению производства, по разработке и оформлению технической документации; профиль, специализацию и особенности организационно-технологической структуры организации, перспективы ее развития; порядок и методы планирования работы по метрологическому контролю и обеспечению производства; организацию метрологического обеспечения производства в отрасли и в организации; производственные мощности, технические характеристики, конструктивные особенности и режимы работы оборудования, правила его эксплуатации; основы технологии производства продукции организации; устройство и правила эксплуатации средств измерений, организацию их ремонта; методы проведения исследований и разработок в области совершенствования метрологического обеспечения и средств измерений; порядок заключения договоров со сторонними организациями; передовой отечественный и зарубежный опыт в области метрологического контроля и обеспечения производства;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техническое профессиональное образование и профессиональная переподготовка по направлению профессиональной деятельности; стаж работы по проектированию или научно-педагогической работы в соответствующей области знаний не менее 3 лет; повышение квалификации не реже одного раза в 5 лет и наличие квалификационного аттестата на соответствие занимаемой должности либо среднее техническое профессиональное образование и стаж работы по специальности не менее 5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79" w:name="Par490"/>
      <w:bookmarkEnd w:id="79"/>
      <w:r>
        <w:rPr>
          <w:rFonts w:ascii="Calibri" w:hAnsi="Calibri" w:cs="Calibri"/>
        </w:rPr>
        <w:t>7.2.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80" w:name="Par492"/>
      <w:bookmarkEnd w:id="80"/>
      <w:r>
        <w:rPr>
          <w:rFonts w:ascii="Calibri" w:hAnsi="Calibri" w:cs="Calibri"/>
        </w:rPr>
        <w:t>ИНЖЕНЕР СТРОИТЕЛЬНОЙ ЛАБОРАТОРИИ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Руководит проведением или проводит лабораторные анализы, испытания и другие виды исследований, сырья, полуфабрикатов, материалов, конструкций и готовой продукции для определения соответствия действующим техническим условиям и стандартам. Выполняет экспериментальные и исследовательские работы по изысканию более экономных и эффективных методов производства, а также лабораторного контроля производства. Осуществляет необходимые расчеты по проведенным анализам, испытаниям и исследованиям, анализирует полученные результаты и систематизирует их. Принимает участие в разработке технологических процессов и исследовании их в период освоения, в разработке и внедрении стандартов и технических условий на используемые в производстве сырье, полуфабрикаты, материалы, а также в установлении прогрессивных норм их расхода. На основе изучения передового отечественного опыта проведения лабораторных исследований в организации разрабатывает новые и совершенствует действующие методы проведения лабораторных анализов, испытаний и исследований, оказывает помощь в их освоении. Исследует причины брака в производстве и принимает участие в разработке предложений по его предупреждению и устранению. Разрабатывает мероприятия по комплексному использованию сырья, по замене дефицитных материалов и изыскивает способы утилизации отходов производства. Следит за правильной эксплуатацией лабораторного оборудования и своевременным представлением его на периодическую государственную поверку.</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проведения лабораторных исследований; технологию производства; правила эксплуатации оборудования лаборатории; технические требования, предъявляемые к сырью, материалам и готовой продукции; стандарты, положения, инструкции и другие документы по технологической подготовке производства, лабораторному контролю и оформлению технической документации; методы проведения научно-исследовательских работ и организации лабораторного контроля производства; виды современных средств вычислительной техники, коммуникаций и связи; опыт передовых отечественных и зарубежных предприятий в области технологии производства аналогичной продукции; основы трудового законодательства; правила по охране труда, технике безопасности, производственной санитарии и противопожарной защиты.</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строительной лаборатории I категории -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профессиональная переподготовка по направлению профессиональной деятельности; стаж работы в должности инженера строительной лаборатории II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строительной лаборатории II категории -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профессиональная переподготовка по направлению профессиональной деятельности; стаж работы в должности инженера строительной лаборатории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строительной лаборатории -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профессиональная переподготовка по направлению профессиональной деятельности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в должности техника-лаборанта 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81" w:name="Par501"/>
      <w:bookmarkEnd w:id="81"/>
      <w:r>
        <w:rPr>
          <w:rFonts w:ascii="Calibri" w:hAnsi="Calibri" w:cs="Calibri"/>
        </w:rPr>
        <w:t>СТРОИТЕЛЬНЫЙ ЭКСПЕРТ</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Осуществляет деятельность по установлению причинно-следственной связи между дефектами в конструкциях, зданиях и сооружениях и некачественным проектированием, строительством, эксплуатацией объекта экспертизы. Устанавливает деловые контакты и проводит переговоры с заказчиками с целью проведения работ по оценке объектов гражданских прав. Составляет в письменной форме экспертное заключение и своевременно передает его заказчику. Отражает в экспертном заключении исходные данные и содержание использованных методов для полного и недвусмысленного толкования результатов экспертизы. Обеспечивает сохранность составленного экспертного заключения в течение трех лет. Предоставляет по требованию правоохранительных органов информацию из экспертного заключения. Консультирует заказчика о существующем законодательстве об экспертной деятельности. Собирает и систематизирует данные для создания информационной базы, необходимой для экспертной деятельности, используя все известные методы оценки несущей способности зданий и сооружений в натурных и лабораторных условиях.</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касающиеся экспертной деятельности; методы осуществления контроля качества строительно-монтажных и других видов работ; методы проведения испытаний строительных материалов, изделий и конструкций; методы расчета строительных конструкций с применением расчетных программ.</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"Строительство", "Промышленное и гражданское строительство", "Производство строительных материалов, изделий и конструкций"; профессиональная переподготовка по направлению профессиональной деятельности; стаж работы по проектированию или научно-педагогической работы в соответствующей области знаний не менее 5 лет; повышение квалификации не реже одного раза в 3 года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82" w:name="Par507"/>
      <w:bookmarkEnd w:id="82"/>
      <w:r>
        <w:rPr>
          <w:rFonts w:ascii="Calibri" w:hAnsi="Calibri" w:cs="Calibri"/>
        </w:rPr>
        <w:t>ИНЖЕНЕР ПО КАЧЕСТВУ</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Обеспечивает выполнение заданий по повышению качества выпускаемой продукции, выполняемых работ (услуг). Осуществляет контроль за деятельностью подразделений организации по обеспечению соответствия продукции, работ (услуг) современному уровню развития науки и техники, требованиям потребителей на внутреннем рынке, а также экспортным требованиям и др. Участвует в разработке, совершенствовании и внедрении системы управления качеством, создании стандартов и нормативов качественных показателей, контролирует их соблюдение. Анализирует информацию, полученную на различных этапах производства продукции, работ (услуг), показатели качества, характеризующие разрабатываемую и выпускаемую продукцию, работы (услуги), и принимает меры по предотвращению выпуска продукции, производства работ (услуг), не соответствующих установленным требованиям. Рассматривает и анализирует рекламации и претензии к качеству продукции, работ (услуг), готовит заключения и ведет переписку по результатам их рассмотрения. Изучает причины, вызывающие ухудшение качества продукции (работ, услуг), участвует в разработке мероприятий по их устранению. Подготавливает заключения о соответствии качества поступающих в организацию сырья, материалов, полуфабрикатов, комплектующих изделий стандартам, техническим условиям и оформляет документы для предъявления претензий поставщикам. Изучает передовой отечественный и зарубежный опыт по разработке и внедрению систем управления качеством. Принимает участие в создании стандартов организации по управлению качеством, в работах по подготовке продукции к сертификации и аттестации, в подготовке мероприятий, связанных с внедрением стандартов и технических условий на выпускаемую организацией продукцию, а также в разработке и внедрении наиболее совершенных систем методов контроля, предусматривающих автоматизацию и механизацию контрольных операций и создание для этих целей средств, в том числе средств неразрушающего контроля. Принимает участие в разработке методик и инструкций по текущему контролю качества работ в процессе изготовления продукции, в испытаниях готовых изделий и оформлении документов, удостоверяющих их качество. Разрабатывает и организует выполнение мероприятий по результатам государственного надзора, межведомственного и ведомственного контроля за внедрением и соблюдением стандартов и технических условий по качеству продукции, подготовке продукции к сертификации и аттестации. Ведет учет и составляет отчетность о деятельности организации по управлению качеством продукции.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по управлению качеством строительной продукции; систему государственного надзора, межведомственного и ведомственного контроля за качеством строительной продукции; технологические процессы и режимы производства; основные технологические и конструктивные данные выпускаемой продукции; действующие в строительной отрасли и в организации регламенты, стандарты и технические условия; виды производственного брака, методы его предупреждения и устранения; порядок предъявления и рассмотрения рекламаций по качеству сырья, материалов, полуфабрикатов, комплектующих изделий и готовой продукции; требования, предъявляемые к технической документации, сырью, материалам, комплектующим изделиям и готовой продукции, системы, методы и средства контроля их качества; правила проведения испытаний и приемки продукции, порядок подготовки промышленной продукции к сертификации и аттестации; организацию учета, порядок и сроки составления отчетности о качестве продукции; основы экономики, организации производства, труда и управления; основы трудового законодательства; правила по охране труда.</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I категории - высшее профессиональное образование по специальности "Строительство", "Промышленное и гражданское строительство", "Механическое оборудование и технологические комплексы предприятий строительных материалов, изделий и конструкций" (для предприятий промышленности строительных материалов), "Производство строительных материалов, изделий и конструкций" и профессиональная переподготовка по направлению "Управление качеством", "Управление качеством в строительстве"; стаж работы в должности инженера по качеству II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II категории - высшее профессиональное образование по специальности "Строительство", "Промышленное и гражданское строительство", "Механическое оборудование и технологические комплексы предприятий строительных материалов, изделий и конструкций" (для предприятий промышленности строительных материалов), "Производство строительных материалов, изделий и конструкций" и профессиональная переподготовка по направлениям "Управление качеством"; "Управление качеством в строительстве"; стаж работы в должности инженера по качеству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 по качеству - высшее профессиональное образование по специальности "Строительство", "Промышленное и гражданское строительство", "Механическое оборудование и технологические комплексы предприятий строительных материалов, изделий и конструкций" (для предприятий промышленности строительных материалов), "Производство строительных материалов, изделий и конструкций"; профессиональная переподготовка по направлениям "Управление качеством"; "Управление качеством в строительстве"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(техническое) образование и стаж работы в должности техника по качеству I категории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1"/>
        <w:rPr>
          <w:rFonts w:ascii="Calibri" w:hAnsi="Calibri" w:cs="Calibri"/>
        </w:rPr>
      </w:pPr>
      <w:bookmarkStart w:id="83" w:name="Par516"/>
      <w:bookmarkEnd w:id="83"/>
      <w:r>
        <w:rPr>
          <w:rFonts w:ascii="Calibri" w:hAnsi="Calibri" w:cs="Calibri"/>
        </w:rPr>
        <w:t>8. ЦЕНООБРАЗОВАНИЕ И СМЕТНОЕ НОРМИРОВАНИЕ</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84" w:name="Par518"/>
      <w:bookmarkEnd w:id="84"/>
      <w:r>
        <w:rPr>
          <w:rFonts w:ascii="Calibri" w:hAnsi="Calibri" w:cs="Calibri"/>
        </w:rPr>
        <w:t>8.1. ДОЛЖНОСТИ РУКОВОДИТЕЛЕЙ</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85" w:name="Par520"/>
      <w:bookmarkEnd w:id="85"/>
      <w:r>
        <w:rPr>
          <w:rFonts w:ascii="Calibri" w:hAnsi="Calibri" w:cs="Calibri"/>
        </w:rPr>
        <w:t>НАЧАЛЬНИК ОТДЕЛА</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Разрабатывает сметную политику организации. Проверяет обоснованность стоимости строительно-монтажных работ и прочих затрат генподрядчика по тендерной документации или по предложениям к договору подряда на строительство объекта с учетом возможного удорожания в период строительства, обусловленного инфляцией, научно-техническим и социальным прогрессом, затратами на мероприятия по охране окружающей среды. Участвует в подготовке и согласовании договора подряда на строительство объекта. Организует подготовку и обоснование предложения о начальной цене контракта при проведении торгов на размещение заказов в строительстве, в том числе государственных и муниципальных. Осуществляет проверку получаемой от заказчика сметной документации и подготовку заключения об ее составе и качестве. Совместно с представителями субподрядных организаций согласовывает с заказчиком и проектной организацией локальные сметы, индивидуальные сметные ресурсные нормы и расценки на строительно-монтажные работы, калькуляции сметной стоимости материальных ресурсов, стоимости машино-часа эксплуатации строительных машин (в т.ч. новых высокоэффективных, импортных машин), индивидуальные нормы накладных расходов и сметной прибыли, расчеты стоимости работ и затрат, предусмотренные сводным сметным расчетом стоимости строительства. Рассчитывает стоимость строительства, в том числе по отдельным ее составляющим. Участвует в выборе наиболее оптимальной схемы расчетов за выполненные работы между заказчиком и подрядчиком, учет оплаченных заказчиком выполненных работ, контрольные обмеры выполненных строительно-монтажных работ. Организует составление смет на дополнительные виды работ, затраты на выполнение которых не предусмотрены в соответствующих расценках, и согласовывает их с заказчиком и проектной организацией. Участвует в подготовке проектов договоров поставки материальных ресурсов с их поставщиками (производителями, посредниками), в согласовании изменений условий по вопросам ценообразования по заключенным договорам поставки; в подготовке необходимой документации для рассмотрения претензий в арбитраже; в формировании, обновлении и хранении данных о показателях расходов и стоимости ресурсов (затрат труда работников строительства, времени работы строительных машин, потребности в материалах, изделиях и конструкциях) на построенных подрядной организацией объектах, необходимых для создания фирменных элементных и укрупненных сметных норм и расценок; в подготовке данных, необходимых для формирования акта государственной приемочной комиссии по вводу объекта в эксплуатацию.</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в области ценообразования и сметного нормирования в строительстве; строительные нормы и правила; стандарты в строительстве; организацию разработки проектной документации, порядок ее согласования и утверждения; основы архитектурного и технологического проектирования зданий и сооружений; материаловедение; виды строительных конструкций; технологии строительных процессов и производства; организацию строительного производства; правила заключения договоров подряда и государственных контрактов на строительство; состав, содержание, порядок разработки и согласования сметной документации на различных стадиях инвестиционно-строительного процесса; порядок финансирования строительства, основы бухгалтерского учета и налогообложения в строительстве; экономику отрасли; организацию труда; основы управления строительством; прикладные программные продукты для автоматизации процесса составления сметных расчетов; законодательство о труде; правила по охране труда и пожарной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 Высшее профессиональное образование по специальности "Промышленное и гражданское строительство", "Городское строительство и хозяйство" и профессиональная переподготовка по направлению "Ценообразование и сметное нормирование в строительстве"; стаж работы по направлению профессиональной деятельности не менее 3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jc w:val="center"/>
        <w:outlineLvl w:val="2"/>
        <w:rPr>
          <w:rFonts w:ascii="Calibri" w:hAnsi="Calibri" w:cs="Calibri"/>
        </w:rPr>
      </w:pPr>
      <w:bookmarkStart w:id="86" w:name="Par526"/>
      <w:bookmarkEnd w:id="86"/>
      <w:r>
        <w:rPr>
          <w:rFonts w:ascii="Calibri" w:hAnsi="Calibri" w:cs="Calibri"/>
        </w:rPr>
        <w:t>8.2. ДОЛЖНОСТИ СПЕЦИАЛИСТОВ</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jc w:val="center"/>
        <w:outlineLvl w:val="3"/>
        <w:rPr>
          <w:rFonts w:ascii="Calibri" w:hAnsi="Calibri" w:cs="Calibri"/>
        </w:rPr>
      </w:pPr>
      <w:bookmarkStart w:id="87" w:name="Par528"/>
      <w:bookmarkEnd w:id="87"/>
      <w:r>
        <w:rPr>
          <w:rFonts w:ascii="Calibri" w:hAnsi="Calibri" w:cs="Calibri"/>
        </w:rPr>
        <w:t>ИНЖЕНЕР-СМЕТЧИК</w:t>
      </w:r>
    </w:p>
    <w:p w:rsidR="00DF27D8" w:rsidRDefault="00DF27D8">
      <w:pPr>
        <w:widowControl w:val="0"/>
        <w:autoSpaceDE w:val="0"/>
        <w:autoSpaceDN w:val="0"/>
        <w:adjustRightInd w:val="0"/>
        <w:spacing w:after="0" w:line="240" w:lineRule="auto"/>
        <w:jc w:val="center"/>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обязанности. Проверяет обоснованность стоимости строительно-монтажных работ и прочих затрат генподрядчика по тендерной документации или по предложениям к договору подряда на строительство объекта с учетом возможного удорожания в период строительства, обусловленного инфляцией, научно-техническим и социальным прогрессом, затратами на мероприятия по охране окружающей среды. Участвует в подготовке и согласовании договора подряда на строительство объекта. Участвует в подготовке и обосновании предложения о начальной цене контракта при проведении торгов на размещение заказов в строительстве, в том числе государственных и муниципальных. Осуществляет проверку получаемой от заказчика сметной документации и подготовку заключения о ее составе и качестве. Совместно с представителями субподрядных организаций согласовывает с заказчиком и проектной организацией локальные сметы, индивидуальные сметные ресурсные нормы и расценки на строительно-монтажные работы, калькуляции сметной стоимости материальных ресурсов, стоимости машино-часа эксплуатации строительных машин (в т.ч. новых высокоэффективных, импортных машин), индивидуальные нормы накладных расходов и сметной прибыли, расчеты стоимости работ и затрат, предусмотренные сводным сметным расчетом стоимости строительства. Рассчитывает стоимость строительства, в том числе по отдельным ее составляющим. Участвует в выборе наиболее оптимальной схемы расчетов за выполненные работы между заказчиком и подрядчиком. Ведет учет оплаченных заказчиком выполненных работ. Участвует в контрольных обмерах выполненных строительно-монтажных работ. Составляет сметы на дополнительные виды работ, затраты на выполнение которых не предусмотрены в соответствующих расценках, и согласовывает их с заказчиком и проектной организацией. Участвует в подготовке проектов договоров поставки материальных ресурсов с их поставщиками (производителями, посредниками), в согласовании изменений условий по вопросам ценообразования по заключенным договорам поставки. Участвует в подготовке необходимой документации для рассмотрения претензий в арбитраже, в формировании, обновлении и хранении данных о показателях расходов и стоимости ресурсов (затрат труда работников строительства, времени работы строительных машин, потребности в материалах, изделиях и конструкциях) на построенных подрядной организацией объектах, необходимых для создания фирменных элементных и укрупненных сметных норм и расценок, в подготовке данных, необходимых для формирования акта государственной приемочной комиссии по вводу объекта в эксплуатацию.</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Должен знать: законы и иные нормативные правовые акты Российской Федерации в области градостроительной деятельности; распорядительные, методические и нормативные документы в области ценообразования и сметного нормирования в строительстве; строительные нормы и правила, стандарты в строительстве; организацию разработки проектной документации, порядок ее согласования и утверждения; основы архитектурного и технологического проектирования зданий и сооружений; материаловедение; строительные конструкции; технологию строительных процессов и производства; организацию строительного производства; правила заключения договоров подряда и государственных контрактов на строительство; состав, содержание, порядок разработки и согласования сметной документации на различных стадиях инвестиционно-строительного процесса; порядок финансирования строительства; основы бухгалтерского учета и налогообложения в строительстве; экономику отрасли, организацию труда; основы управления строительством; прикладные программные продукты для автоматизации процесса составления сметных расчетов; основы трудового законодательства; правила по охране труда и пожарной безопасности.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квалификации.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Инженер-сметчик I категории - высшее профессиональное образование по специальности "Промышленное и гражданское строительство", "Городское строительство и хозяйство" и профессиональная переподготовка по направлению "Ценообразование и сметное нормирование в строительстве"; стаж работы в должности инженера-сметчика II категории не менее 2 лет;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Инженер-сметчик II категории - высшее профессиональное образование по специальности "Промышленное и гражданское строительство", "Городское строительство и хозяйство" и профессиональная переподготовка по направлению "Ценообразование и сметное нормирование в строительстве"; стаж работы в должности инженера-сметчика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Инженер-сметчик - высшее профессиональное образование по специальности "Промышленное и гражданское строительство" и профессиональная переподготовка по направлению "Ценообразование и сметное нормирование в строительстве" без предъявления требований к стажу работы; повышение квалификации не реже одного раза в 5 лет и наличие квалификационного аттестата на соответствие занимаемой должности либо среднее профессиональное образование по специальности "Строительство" и профессиональная переподготовка по направлению "Ценообразование и сметное нормирование в строительстве"; стаж работы по профилю профессиональной деятельности не менее одного года; повышение квалификации не реже одного раза в 5 лет и наличие квалификационного аттестата на соответствие занимаемой должности.</w:t>
      </w: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autoSpaceDE w:val="0"/>
        <w:autoSpaceDN w:val="0"/>
        <w:adjustRightInd w:val="0"/>
        <w:spacing w:after="0" w:line="240" w:lineRule="auto"/>
        <w:ind w:firstLine="540"/>
        <w:jc w:val="both"/>
        <w:rPr>
          <w:rFonts w:ascii="Calibri" w:hAnsi="Calibri" w:cs="Calibri"/>
        </w:rPr>
      </w:pPr>
    </w:p>
    <w:p w:rsidR="00DF27D8" w:rsidRDefault="00DF27D8">
      <w:pPr>
        <w:widowControl w:val="0"/>
        <w:pBdr>
          <w:bottom w:val="single" w:sz="6" w:space="0" w:color="auto"/>
        </w:pBdr>
        <w:autoSpaceDE w:val="0"/>
        <w:autoSpaceDN w:val="0"/>
        <w:adjustRightInd w:val="0"/>
        <w:spacing w:after="0" w:line="240" w:lineRule="auto"/>
        <w:rPr>
          <w:rFonts w:ascii="Calibri" w:hAnsi="Calibri" w:cs="Calibri"/>
          <w:sz w:val="5"/>
          <w:szCs w:val="5"/>
        </w:rPr>
      </w:pPr>
    </w:p>
    <w:p w:rsidR="009A405B" w:rsidRDefault="009A405B">
      <w:bookmarkStart w:id="88" w:name="_GoBack"/>
      <w:bookmarkEnd w:id="88"/>
    </w:p>
    <w:sectPr w:rsidR="009A405B" w:rsidSect="00D802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27D8"/>
    <w:rsid w:val="009A405B"/>
    <w:rsid w:val="00DF27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650F7B805852EA5BCB4990FDB10F6091B27C50C17B1124369151C34F7D850EA97052839853DAEABKAY8H" TargetMode="External"/><Relationship Id="rId13" Type="http://schemas.openxmlformats.org/officeDocument/2006/relationships/hyperlink" Target="consultantplus://offline/ref=2650F7B805852EA5BCB4990FDB10F6091B24CF0E10B0124369151C34F7D850EA97052839853DAEADKAY4H"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2650F7B805852EA5BCB4990FDB10F6091B22C7071ABC124369151C34F7D850EA97052839853DAEAAKAY1H" TargetMode="External"/><Relationship Id="rId12" Type="http://schemas.openxmlformats.org/officeDocument/2006/relationships/hyperlink" Target="consultantplus://offline/ref=2650F7B805852EA5BCB4990FDB10F6091B27C20710BB124369151C34F7KDY8H" TargetMode="External"/><Relationship Id="rId17" Type="http://schemas.openxmlformats.org/officeDocument/2006/relationships/hyperlink" Target="consultantplus://offline/ref=2650F7B805852EA5BCB4990FDB10F6091B24CF0E10B0124369151C34F7D850EA97052839853DAEADKAY4H" TargetMode="External"/><Relationship Id="rId2" Type="http://schemas.microsoft.com/office/2007/relationships/stylesWithEffects" Target="stylesWithEffects.xml"/><Relationship Id="rId16" Type="http://schemas.openxmlformats.org/officeDocument/2006/relationships/hyperlink" Target="consultantplus://offline/ref=2650F7B805852EA5BCB4990FDB10F6091B24CF0E10B0124369151C34F7D850EA97052839853DAEADKAY7H" TargetMode="External"/><Relationship Id="rId1" Type="http://schemas.openxmlformats.org/officeDocument/2006/relationships/styles" Target="styles.xml"/><Relationship Id="rId6" Type="http://schemas.openxmlformats.org/officeDocument/2006/relationships/hyperlink" Target="consultantplus://offline/ref=2650F7B805852EA5BCB4990FDB10F6091B23CF081ABA124369151C34F7KDY8H" TargetMode="External"/><Relationship Id="rId11" Type="http://schemas.openxmlformats.org/officeDocument/2006/relationships/hyperlink" Target="consultantplus://offline/ref=2650F7B805852EA5BCB4990FDB10F6091B24CF0E10B0124369151C34F7D850EA97052839853DAEADKAY5H" TargetMode="External"/><Relationship Id="rId5" Type="http://schemas.openxmlformats.org/officeDocument/2006/relationships/hyperlink" Target="consultantplus://offline/ref=2650F7B805852EA5BCB4990FDB10F6091B24CF0E10B0124369151C34F7D850EA97052839853DAEADKAY5H" TargetMode="External"/><Relationship Id="rId15" Type="http://schemas.openxmlformats.org/officeDocument/2006/relationships/hyperlink" Target="consultantplus://offline/ref=2650F7B805852EA5BCB4990FDB10F6091B24CF0E10B0124369151C34F7D850EA97052839853DAEADKAY4H" TargetMode="External"/><Relationship Id="rId10" Type="http://schemas.openxmlformats.org/officeDocument/2006/relationships/hyperlink" Target="consultantplus://offline/ref=2650F7B805852EA5BCB4990FDB10F6091B23CF081ABA124369151C34F7D850EA97052839853DAEADKAY8H"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2650F7B805852EA5BCB4990FDB10F6091B27C50C17B1124369151C34F7D850EA97052839853DAEA9KAY0H" TargetMode="External"/><Relationship Id="rId14" Type="http://schemas.openxmlformats.org/officeDocument/2006/relationships/hyperlink" Target="consultantplus://offline/ref=2650F7B805852EA5BCB4990FDB10F6091B24CF0E10B0124369151C34F7D850EA97052839853DAEADKAY4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63</Pages>
  <Words>38727</Words>
  <Characters>220744</Characters>
  <Application>Microsoft Office Word</Application>
  <DocSecurity>0</DocSecurity>
  <Lines>1839</Lines>
  <Paragraphs>517</Paragraphs>
  <ScaleCrop>false</ScaleCrop>
  <HeadingPairs>
    <vt:vector size="4" baseType="variant">
      <vt:variant>
        <vt:lpstr>Название</vt:lpstr>
      </vt:variant>
      <vt:variant>
        <vt:i4>1</vt:i4>
      </vt:variant>
      <vt:variant>
        <vt:lpstr>Заголовки</vt:lpstr>
      </vt:variant>
      <vt:variant>
        <vt:i4>12</vt:i4>
      </vt:variant>
    </vt:vector>
  </HeadingPairs>
  <TitlesOfParts>
    <vt:vector size="13" baseType="lpstr">
      <vt:lpstr/>
      <vt:lpstr/>
      <vt:lpstr>МИНИСТЕРСТВО ЗДРАВООХРАНЕНИЯ И СОЦИАЛЬНОГО РАЗВИТИЯ</vt:lpstr>
      <vt:lpstr>Приложение</vt:lpstr>
      <vt:lpstr>    1. ОБЩИЕ ПОЛОЖЕНИЯ</vt:lpstr>
      <vt:lpstr>    2. АРХИТЕКТУРА</vt:lpstr>
      <vt:lpstr>        2.1. ДОЛЖНОСТИ РУКОВОДИТЕЛЕЙ</vt:lpstr>
      <vt:lpstr>        2.2. ДОЛЖНОСТИ СПЕЦИАЛИСТОВ</vt:lpstr>
      <vt:lpstr>    3. ГРАДОСТРОИТЕЛЬСТВО</vt:lpstr>
      <vt:lpstr>        3.1. ДОЛЖНОСТИ РУКОВОДИТЕЛЕЙ</vt:lpstr>
      <vt:lpstr>        3.2. ДОЛЖНОСТИ СПЕЦИАЛИСТОВ</vt:lpstr>
      <vt:lpstr>    4. СТРОИТЕЛЬСТВО</vt:lpstr>
      <vt:lpstr>        4.1. ДОЛЖНОСТИ РУКОВОДИТЕЛЕЙ</vt:lpstr>
    </vt:vector>
  </TitlesOfParts>
  <Company/>
  <LinksUpToDate>false</LinksUpToDate>
  <CharactersWithSpaces>258954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2014-07-24T07:24:00Z</dcterms:created>
  <dcterms:modified xsi:type="dcterms:W3CDTF">2014-07-24T07:25:00Z</dcterms:modified>
</cp:coreProperties>
</file>